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EC" w:rsidRDefault="004C2DEC" w:rsidP="004C2DEC">
      <w:pPr>
        <w:widowControl/>
        <w:autoSpaceDE/>
        <w:autoSpaceDN/>
        <w:rPr>
          <w:sz w:val="26"/>
        </w:rPr>
      </w:pPr>
    </w:p>
    <w:p w:rsidR="004C2DEC" w:rsidRPr="004C2DEC" w:rsidRDefault="004C2DEC" w:rsidP="004C2DEC">
      <w:pPr>
        <w:rPr>
          <w:sz w:val="26"/>
        </w:rPr>
      </w:pPr>
    </w:p>
    <w:p w:rsidR="004C2DEC" w:rsidRPr="004C2DEC" w:rsidRDefault="004C2DEC" w:rsidP="004C2DEC">
      <w:pPr>
        <w:rPr>
          <w:sz w:val="26"/>
        </w:rPr>
      </w:pPr>
    </w:p>
    <w:p w:rsidR="004C2DEC" w:rsidRPr="004C2DEC" w:rsidRDefault="004C2DEC" w:rsidP="004C2DEC">
      <w:pPr>
        <w:rPr>
          <w:sz w:val="26"/>
        </w:rPr>
      </w:pPr>
      <w:bookmarkStart w:id="0" w:name="_GoBack"/>
      <w:bookmarkEnd w:id="0"/>
    </w:p>
    <w:p w:rsidR="004C2DEC" w:rsidRDefault="004C2DEC" w:rsidP="004C2DEC">
      <w:pPr>
        <w:tabs>
          <w:tab w:val="left" w:pos="2454"/>
        </w:tabs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6066790" cy="8348980"/>
            <wp:effectExtent l="0" t="0" r="0" b="0"/>
            <wp:docPr id="1" name="Рисунок 1" descr="C:\Users\ВЛАДЕЛЕЦ\Desktop\положение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оложение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C" w:rsidRDefault="004C2DEC" w:rsidP="004C2DEC">
      <w:pPr>
        <w:rPr>
          <w:sz w:val="26"/>
        </w:rPr>
      </w:pPr>
    </w:p>
    <w:p w:rsidR="004C2DEC" w:rsidRPr="004C2DEC" w:rsidRDefault="004C2DEC" w:rsidP="004C2DEC">
      <w:pPr>
        <w:rPr>
          <w:sz w:val="26"/>
        </w:rPr>
        <w:sectPr w:rsidR="004C2DEC" w:rsidRPr="004C2DEC">
          <w:pgSz w:w="11910" w:h="16840"/>
          <w:pgMar w:top="1080" w:right="740" w:bottom="280" w:left="1600" w:header="720" w:footer="720" w:gutter="0"/>
          <w:cols w:space="720"/>
        </w:sectPr>
      </w:pPr>
    </w:p>
    <w:p w:rsidR="004C2DEC" w:rsidRDefault="004C2DEC" w:rsidP="004C2DEC">
      <w:pPr>
        <w:pStyle w:val="a3"/>
        <w:spacing w:before="67" w:line="240" w:lineRule="auto"/>
        <w:ind w:left="102" w:right="574" w:firstLine="0"/>
      </w:pPr>
      <w:r>
        <w:lastRenderedPageBreak/>
        <w:t xml:space="preserve">открытого информационного образовательного пространства для эффективного решения задач управления </w:t>
      </w:r>
      <w:proofErr w:type="gramStart"/>
      <w:r>
        <w:t>воспитательно-образовательной</w:t>
      </w:r>
      <w:proofErr w:type="gramEnd"/>
    </w:p>
    <w:p w:rsidR="004C2DEC" w:rsidRDefault="004C2DEC" w:rsidP="004C2DEC">
      <w:pPr>
        <w:pStyle w:val="a3"/>
        <w:spacing w:line="240" w:lineRule="auto"/>
        <w:ind w:left="102" w:right="348" w:firstLine="0"/>
        <w:rPr>
          <w:b/>
        </w:rPr>
      </w:pPr>
      <w:r>
        <w:t>системой посредством сетевого взаимодействия на основе информационн</w:t>
      </w:r>
      <w:proofErr w:type="gramStart"/>
      <w:r>
        <w:t>о-</w:t>
      </w:r>
      <w:proofErr w:type="gramEnd"/>
      <w:r>
        <w:t xml:space="preserve"> коммуникационных технологий</w:t>
      </w:r>
      <w:r>
        <w:rPr>
          <w:b/>
        </w:rPr>
        <w:t>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321" w:lineRule="exact"/>
        <w:ind w:left="594"/>
        <w:rPr>
          <w:sz w:val="28"/>
        </w:rPr>
      </w:pPr>
      <w:r>
        <w:rPr>
          <w:sz w:val="28"/>
        </w:rPr>
        <w:t>Задачи внедрения и освоения Системы СГО, стоящие перед МБДОУ д/с-к/в №7 формирование единой базы данных, содержащей информацию о педагогических работниках, контингенте воспитанников и их родителях (их законных представителях), ходе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воспитательно-</w:t>
      </w:r>
    </w:p>
    <w:p w:rsidR="004C2DEC" w:rsidRDefault="004C2DEC" w:rsidP="004C2DEC">
      <w:pPr>
        <w:pStyle w:val="a3"/>
        <w:ind w:left="102" w:firstLine="0"/>
      </w:pPr>
      <w:r>
        <w:t>образовательного процесса в МБДОУ д/с-к/в №7, движении воспитанников на уровне детского сада;</w:t>
      </w:r>
    </w:p>
    <w:p w:rsidR="004C2DEC" w:rsidRDefault="004C2DEC" w:rsidP="004C2DEC">
      <w:pPr>
        <w:pStyle w:val="a5"/>
        <w:numPr>
          <w:ilvl w:val="0"/>
          <w:numId w:val="3"/>
        </w:numPr>
        <w:tabs>
          <w:tab w:val="left" w:pos="513"/>
        </w:tabs>
        <w:spacing w:line="240" w:lineRule="auto"/>
        <w:ind w:right="1418" w:firstLine="0"/>
        <w:rPr>
          <w:sz w:val="28"/>
        </w:rPr>
      </w:pPr>
      <w:r>
        <w:rPr>
          <w:sz w:val="28"/>
        </w:rPr>
        <w:t xml:space="preserve">конструирование, доставка и получение всех видов </w:t>
      </w:r>
      <w:proofErr w:type="spellStart"/>
      <w:r>
        <w:rPr>
          <w:sz w:val="28"/>
        </w:rPr>
        <w:t>отчѐтности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отражающей</w:t>
      </w:r>
      <w:proofErr w:type="gramEnd"/>
      <w:r>
        <w:rPr>
          <w:sz w:val="28"/>
        </w:rPr>
        <w:t xml:space="preserve"> результативность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воспитательно-образовательной</w:t>
      </w:r>
    </w:p>
    <w:p w:rsidR="004C2DEC" w:rsidRDefault="004C2DEC" w:rsidP="004C2DEC">
      <w:pPr>
        <w:pStyle w:val="a3"/>
        <w:spacing w:line="240" w:lineRule="auto"/>
        <w:ind w:left="102" w:right="1338" w:firstLine="0"/>
      </w:pPr>
      <w:r>
        <w:t xml:space="preserve">деятельности: типовых сводных </w:t>
      </w:r>
      <w:proofErr w:type="spellStart"/>
      <w:r>
        <w:t>отчѐ</w:t>
      </w:r>
      <w:proofErr w:type="gramStart"/>
      <w:r>
        <w:t>тов</w:t>
      </w:r>
      <w:proofErr w:type="spellEnd"/>
      <w:proofErr w:type="gramEnd"/>
      <w:r>
        <w:t xml:space="preserve"> по педагогическим работникам, контингенту воспитанников, об итогах воспитательно- образовательного процесса;</w:t>
      </w:r>
    </w:p>
    <w:p w:rsidR="004C2DEC" w:rsidRDefault="004C2DEC" w:rsidP="004C2DEC">
      <w:pPr>
        <w:pStyle w:val="a5"/>
        <w:numPr>
          <w:ilvl w:val="0"/>
          <w:numId w:val="3"/>
        </w:numPr>
        <w:tabs>
          <w:tab w:val="left" w:pos="510"/>
        </w:tabs>
        <w:spacing w:line="240" w:lineRule="auto"/>
        <w:ind w:right="1602" w:firstLine="0"/>
        <w:rPr>
          <w:sz w:val="28"/>
        </w:rPr>
      </w:pPr>
      <w:r>
        <w:rPr>
          <w:sz w:val="28"/>
        </w:rPr>
        <w:t>разработка и предоставление административных ресурсов для организации и сопровождения воспитательно-образовательного процесса;</w:t>
      </w:r>
    </w:p>
    <w:p w:rsidR="004C2DEC" w:rsidRDefault="004C2DEC" w:rsidP="004C2DEC">
      <w:pPr>
        <w:pStyle w:val="a5"/>
        <w:numPr>
          <w:ilvl w:val="0"/>
          <w:numId w:val="3"/>
        </w:numPr>
        <w:tabs>
          <w:tab w:val="left" w:pos="510"/>
        </w:tabs>
        <w:spacing w:line="321" w:lineRule="exact"/>
        <w:ind w:left="510" w:hanging="408"/>
        <w:rPr>
          <w:sz w:val="28"/>
        </w:rPr>
      </w:pPr>
      <w:r>
        <w:rPr>
          <w:sz w:val="28"/>
        </w:rPr>
        <w:t>предоставление информации родителям о 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воспитательно-</w:t>
      </w:r>
    </w:p>
    <w:p w:rsidR="004C2DEC" w:rsidRDefault="004C2DEC" w:rsidP="004C2DEC">
      <w:pPr>
        <w:pStyle w:val="a3"/>
        <w:ind w:left="102" w:firstLine="0"/>
      </w:pPr>
      <w:r>
        <w:t>образовательного процесса в МБДОУ д/с-к/в №7,</w:t>
      </w:r>
    </w:p>
    <w:p w:rsidR="004C2DEC" w:rsidRDefault="004C2DEC" w:rsidP="004C2DEC">
      <w:pPr>
        <w:pStyle w:val="a3"/>
        <w:spacing w:line="240" w:lineRule="auto"/>
        <w:ind w:left="102" w:right="1644" w:firstLine="0"/>
      </w:pPr>
      <w:r>
        <w:t>предоставление родителям возможностей обсуждения насущных проблем образования;</w:t>
      </w:r>
    </w:p>
    <w:p w:rsidR="004C2DEC" w:rsidRDefault="004C2DEC" w:rsidP="004C2DEC">
      <w:pPr>
        <w:pStyle w:val="a5"/>
        <w:numPr>
          <w:ilvl w:val="0"/>
          <w:numId w:val="3"/>
        </w:numPr>
        <w:tabs>
          <w:tab w:val="left" w:pos="510"/>
        </w:tabs>
        <w:spacing w:line="240" w:lineRule="auto"/>
        <w:ind w:right="856" w:firstLine="0"/>
      </w:pPr>
      <w:r>
        <w:rPr>
          <w:sz w:val="28"/>
        </w:rPr>
        <w:t>развитие технологических условий дистанционного взаимодействия всех участников воспитательн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образовательного процесса в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МБДОУ д/с-к/в №7 </w:t>
      </w:r>
      <w:r>
        <w:t>.</w:t>
      </w:r>
    </w:p>
    <w:p w:rsidR="004C2DEC" w:rsidRDefault="004C2DEC" w:rsidP="004C2DEC">
      <w:pPr>
        <w:pStyle w:val="a3"/>
        <w:spacing w:before="3" w:line="240" w:lineRule="auto"/>
        <w:ind w:left="0" w:firstLine="0"/>
      </w:pPr>
    </w:p>
    <w:p w:rsidR="004C2DEC" w:rsidRDefault="004C2DEC" w:rsidP="004C2DEC">
      <w:pPr>
        <w:pStyle w:val="1"/>
        <w:numPr>
          <w:ilvl w:val="0"/>
          <w:numId w:val="1"/>
        </w:numPr>
        <w:tabs>
          <w:tab w:val="left" w:pos="383"/>
        </w:tabs>
        <w:spacing w:before="1" w:line="322" w:lineRule="exact"/>
      </w:pPr>
      <w:r>
        <w:t>Структура информационной</w:t>
      </w:r>
      <w:r>
        <w:rPr>
          <w:spacing w:val="-1"/>
        </w:rPr>
        <w:t xml:space="preserve"> </w:t>
      </w:r>
      <w:r>
        <w:t>системы</w:t>
      </w:r>
    </w:p>
    <w:p w:rsidR="004C2DEC" w:rsidRDefault="004C2DEC" w:rsidP="004C2DEC">
      <w:pPr>
        <w:spacing w:line="320" w:lineRule="exact"/>
        <w:ind w:left="102"/>
        <w:rPr>
          <w:b/>
          <w:sz w:val="28"/>
        </w:rPr>
      </w:pPr>
      <w:r>
        <w:rPr>
          <w:b/>
          <w:sz w:val="28"/>
        </w:rPr>
        <w:t>«Сетевой Город. Образование».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26"/>
        </w:tabs>
        <w:spacing w:line="240" w:lineRule="auto"/>
        <w:ind w:right="964" w:firstLine="0"/>
        <w:rPr>
          <w:sz w:val="26"/>
        </w:rPr>
      </w:pPr>
      <w:r>
        <w:rPr>
          <w:sz w:val="28"/>
        </w:rPr>
        <w:t>Структура Системы СГО определена разработчиком</w:t>
      </w:r>
      <w:r>
        <w:rPr>
          <w:spacing w:val="-25"/>
          <w:sz w:val="28"/>
        </w:rPr>
        <w:t xml:space="preserve"> </w:t>
      </w:r>
      <w:r>
        <w:rPr>
          <w:sz w:val="28"/>
        </w:rPr>
        <w:t>программного обеспечения компанией «</w:t>
      </w:r>
      <w:proofErr w:type="spellStart"/>
      <w:r>
        <w:rPr>
          <w:sz w:val="28"/>
        </w:rPr>
        <w:t>ИРТех</w:t>
      </w:r>
      <w:proofErr w:type="spellEnd"/>
      <w:r>
        <w:rPr>
          <w:sz w:val="28"/>
        </w:rPr>
        <w:t>» г.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Самара.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26"/>
        </w:tabs>
        <w:spacing w:line="321" w:lineRule="exact"/>
        <w:ind w:left="525" w:hanging="424"/>
        <w:rPr>
          <w:sz w:val="26"/>
        </w:rPr>
      </w:pPr>
      <w:r>
        <w:rPr>
          <w:sz w:val="28"/>
        </w:rPr>
        <w:t>База данных, которая вводится в Систему СГО, включает в</w:t>
      </w:r>
      <w:r>
        <w:rPr>
          <w:spacing w:val="-17"/>
          <w:sz w:val="28"/>
        </w:rPr>
        <w:t xml:space="preserve"> </w:t>
      </w:r>
      <w:r>
        <w:rPr>
          <w:sz w:val="28"/>
        </w:rPr>
        <w:t>себя</w:t>
      </w:r>
    </w:p>
    <w:p w:rsidR="004C2DEC" w:rsidRDefault="004C2DEC" w:rsidP="004C2DEC">
      <w:pPr>
        <w:pStyle w:val="a3"/>
        <w:ind w:left="102" w:firstLine="0"/>
      </w:pPr>
      <w:r>
        <w:t>следующие модули: модуль «Общеобразовательные учреждения», модуль</w:t>
      </w:r>
    </w:p>
    <w:p w:rsidR="004C2DEC" w:rsidRDefault="004C2DEC" w:rsidP="004C2DEC">
      <w:pPr>
        <w:pStyle w:val="a3"/>
        <w:ind w:left="102" w:firstLine="0"/>
      </w:pPr>
      <w:r>
        <w:t>«Управление образованием».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26"/>
        </w:tabs>
        <w:spacing w:line="240" w:lineRule="auto"/>
        <w:ind w:left="525" w:hanging="424"/>
        <w:rPr>
          <w:sz w:val="26"/>
        </w:rPr>
      </w:pPr>
      <w:r>
        <w:rPr>
          <w:sz w:val="28"/>
        </w:rPr>
        <w:t>Модуль «Общеобразовательные учреждения» включает в</w:t>
      </w:r>
      <w:r>
        <w:rPr>
          <w:spacing w:val="-11"/>
          <w:sz w:val="28"/>
        </w:rPr>
        <w:t xml:space="preserve"> </w:t>
      </w:r>
      <w:r>
        <w:rPr>
          <w:sz w:val="28"/>
        </w:rPr>
        <w:t>себя:</w:t>
      </w:r>
    </w:p>
    <w:p w:rsidR="004C2DEC" w:rsidRDefault="004C2DEC" w:rsidP="004C2DEC">
      <w:pPr>
        <w:pStyle w:val="1"/>
        <w:spacing w:before="4"/>
      </w:pPr>
      <w:r>
        <w:t>Основные настройки учреждения: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right="4549" w:firstLine="0"/>
        <w:rPr>
          <w:sz w:val="28"/>
        </w:rPr>
      </w:pPr>
      <w:r>
        <w:rPr>
          <w:sz w:val="28"/>
        </w:rPr>
        <w:t>карточка образовательного учреждения (включая формы ОШ-1, ОШ-5,</w:t>
      </w:r>
      <w:r>
        <w:rPr>
          <w:spacing w:val="-5"/>
          <w:sz w:val="28"/>
        </w:rPr>
        <w:t xml:space="preserve"> </w:t>
      </w:r>
      <w:r>
        <w:rPr>
          <w:sz w:val="28"/>
        </w:rPr>
        <w:t>ОШ-9)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региональные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настройки;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настройки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справочники;</w:t>
      </w:r>
    </w:p>
    <w:p w:rsidR="004C2DEC" w:rsidRDefault="004C2DEC" w:rsidP="004C2DEC">
      <w:pPr>
        <w:pStyle w:val="1"/>
        <w:spacing w:before="3"/>
      </w:pPr>
      <w:r>
        <w:t>Пользователи: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сотрудники;</w:t>
      </w:r>
    </w:p>
    <w:p w:rsidR="004C2DEC" w:rsidRDefault="004C2DEC" w:rsidP="004C2DEC">
      <w:pPr>
        <w:widowControl/>
        <w:autoSpaceDE/>
        <w:autoSpaceDN/>
        <w:rPr>
          <w:sz w:val="28"/>
        </w:rPr>
        <w:sectPr w:rsidR="004C2DEC">
          <w:pgSz w:w="11910" w:h="16840"/>
          <w:pgMar w:top="1040" w:right="740" w:bottom="280" w:left="1600" w:header="720" w:footer="720" w:gutter="0"/>
          <w:cols w:space="720"/>
        </w:sectPr>
      </w:pP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67" w:line="240" w:lineRule="auto"/>
        <w:ind w:left="265"/>
        <w:rPr>
          <w:sz w:val="28"/>
        </w:rPr>
      </w:pPr>
      <w:r>
        <w:rPr>
          <w:sz w:val="28"/>
        </w:rPr>
        <w:lastRenderedPageBreak/>
        <w:t>воспитанники;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3" w:line="240" w:lineRule="auto"/>
        <w:ind w:left="265"/>
        <w:rPr>
          <w:sz w:val="28"/>
        </w:rPr>
      </w:pPr>
      <w:r>
        <w:rPr>
          <w:sz w:val="28"/>
        </w:rPr>
        <w:t>родители;</w:t>
      </w:r>
    </w:p>
    <w:p w:rsidR="004C2DEC" w:rsidRDefault="004C2DEC" w:rsidP="004C2DEC">
      <w:pPr>
        <w:pStyle w:val="1"/>
        <w:spacing w:before="4"/>
      </w:pPr>
      <w:r>
        <w:t>Учебный план: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учебный год 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предметы;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компоненты;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профили;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нагрузка;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:rsidR="004C2DEC" w:rsidRDefault="004C2DEC" w:rsidP="004C2DEC">
      <w:pPr>
        <w:pStyle w:val="1"/>
        <w:spacing w:before="4"/>
      </w:pPr>
      <w:r>
        <w:t>Движение: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книга 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выпускники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выбывшие;</w:t>
      </w:r>
    </w:p>
    <w:p w:rsidR="004C2DEC" w:rsidRDefault="004C2DEC" w:rsidP="004C2DEC">
      <w:pPr>
        <w:pStyle w:val="1"/>
        <w:spacing w:before="5" w:line="321" w:lineRule="exact"/>
      </w:pPr>
      <w:r>
        <w:t>Документы: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20" w:lineRule="exact"/>
        <w:ind w:left="265"/>
        <w:rPr>
          <w:sz w:val="28"/>
        </w:rPr>
      </w:pPr>
      <w:r>
        <w:rPr>
          <w:sz w:val="28"/>
        </w:rPr>
        <w:t>предустановленные;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внутриучрежденческие;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публичные;</w:t>
      </w:r>
    </w:p>
    <w:p w:rsidR="004C2DEC" w:rsidRDefault="004C2DEC" w:rsidP="004C2DEC">
      <w:pPr>
        <w:pStyle w:val="1"/>
        <w:spacing w:before="4"/>
      </w:pPr>
      <w:r>
        <w:t>Классы и предметы: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группы;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предметы;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подгруппы;</w:t>
      </w:r>
    </w:p>
    <w:p w:rsidR="004C2DEC" w:rsidRDefault="004C2DEC" w:rsidP="004C2DEC">
      <w:pPr>
        <w:pStyle w:val="1"/>
        <w:spacing w:before="2" w:line="240" w:lineRule="auto"/>
        <w:ind w:right="4151"/>
      </w:pPr>
      <w:r>
        <w:t>Календарно-тематическое планирование</w:t>
      </w:r>
      <w:r>
        <w:rPr>
          <w:b w:val="0"/>
        </w:rPr>
        <w:t xml:space="preserve">. </w:t>
      </w:r>
      <w:r>
        <w:t>Учебные материалы: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5" w:lineRule="exact"/>
        <w:ind w:left="265"/>
        <w:rPr>
          <w:sz w:val="28"/>
        </w:rPr>
      </w:pPr>
      <w:r>
        <w:rPr>
          <w:sz w:val="28"/>
        </w:rPr>
        <w:t>наполняемые 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учебные курсы компании «Новый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диск»;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настройки;</w:t>
      </w:r>
    </w:p>
    <w:p w:rsidR="004C2DEC" w:rsidRDefault="004C2DEC" w:rsidP="004C2DEC">
      <w:pPr>
        <w:pStyle w:val="1"/>
        <w:spacing w:before="7"/>
      </w:pPr>
      <w:r>
        <w:t>Расписание: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год;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месяц;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неделя;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день;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время уроков;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 w:line="240" w:lineRule="auto"/>
        <w:ind w:left="265"/>
        <w:rPr>
          <w:sz w:val="28"/>
        </w:rPr>
      </w:pPr>
      <w:r>
        <w:rPr>
          <w:sz w:val="28"/>
        </w:rPr>
        <w:t>кабинеты;</w:t>
      </w:r>
    </w:p>
    <w:p w:rsidR="004C2DEC" w:rsidRDefault="004C2DEC" w:rsidP="004C2DEC">
      <w:pPr>
        <w:pStyle w:val="1"/>
        <w:spacing w:before="4"/>
      </w:pPr>
      <w:r>
        <w:t>Журнал: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родительская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посещаемость;</w:t>
      </w:r>
    </w:p>
    <w:p w:rsidR="004C2DEC" w:rsidRDefault="004C2DEC" w:rsidP="004C2DEC">
      <w:pPr>
        <w:pStyle w:val="1"/>
        <w:spacing w:before="4"/>
      </w:pPr>
      <w:proofErr w:type="spellStart"/>
      <w:r>
        <w:t>Отчѐты</w:t>
      </w:r>
      <w:proofErr w:type="spellEnd"/>
      <w:r>
        <w:t>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proofErr w:type="gramStart"/>
      <w:r>
        <w:rPr>
          <w:sz w:val="28"/>
        </w:rPr>
        <w:t>типовые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отчѐты</w:t>
      </w:r>
      <w:proofErr w:type="spellEnd"/>
      <w:r>
        <w:rPr>
          <w:sz w:val="28"/>
        </w:rPr>
        <w:t xml:space="preserve"> (административные,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посещаемость);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 w:line="240" w:lineRule="auto"/>
        <w:ind w:left="265"/>
        <w:rPr>
          <w:sz w:val="28"/>
        </w:rPr>
      </w:pPr>
      <w:proofErr w:type="gramStart"/>
      <w:r>
        <w:rPr>
          <w:sz w:val="28"/>
        </w:rPr>
        <w:t>дополнительные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отчѐты</w:t>
      </w:r>
      <w:proofErr w:type="spellEnd"/>
      <w:r>
        <w:rPr>
          <w:sz w:val="28"/>
        </w:rPr>
        <w:t>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 xml:space="preserve">конструктор </w:t>
      </w:r>
      <w:proofErr w:type="spellStart"/>
      <w:r>
        <w:rPr>
          <w:sz w:val="28"/>
        </w:rPr>
        <w:t>отчѐ</w:t>
      </w:r>
      <w:proofErr w:type="gramStart"/>
      <w:r>
        <w:rPr>
          <w:sz w:val="28"/>
        </w:rPr>
        <w:t>тов</w:t>
      </w:r>
      <w:proofErr w:type="spellEnd"/>
      <w:proofErr w:type="gramEnd"/>
      <w:r>
        <w:rPr>
          <w:sz w:val="28"/>
        </w:rPr>
        <w:t>;</w:t>
      </w:r>
    </w:p>
    <w:p w:rsidR="004C2DEC" w:rsidRDefault="004C2DEC" w:rsidP="004C2DEC">
      <w:pPr>
        <w:pStyle w:val="1"/>
        <w:spacing w:before="5" w:line="240" w:lineRule="auto"/>
        <w:ind w:right="7812"/>
      </w:pPr>
      <w:r>
        <w:t>Объявления.</w:t>
      </w:r>
    </w:p>
    <w:p w:rsidR="004C2DEC" w:rsidRDefault="004C2DEC" w:rsidP="004C2DEC">
      <w:pPr>
        <w:ind w:left="102" w:right="7812"/>
        <w:rPr>
          <w:b/>
          <w:sz w:val="28"/>
        </w:rPr>
      </w:pPr>
      <w:r>
        <w:rPr>
          <w:b/>
          <w:sz w:val="28"/>
        </w:rPr>
        <w:t>Ресурсы: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6" w:lineRule="exact"/>
        <w:ind w:left="265"/>
        <w:rPr>
          <w:sz w:val="28"/>
        </w:rPr>
      </w:pPr>
      <w:r>
        <w:rPr>
          <w:sz w:val="28"/>
        </w:rPr>
        <w:t>каталог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ссылок;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портфолио;</w:t>
      </w:r>
    </w:p>
    <w:p w:rsidR="004C2DEC" w:rsidRDefault="004C2DEC" w:rsidP="004C2DEC">
      <w:pPr>
        <w:widowControl/>
        <w:autoSpaceDE/>
        <w:autoSpaceDN/>
        <w:rPr>
          <w:sz w:val="28"/>
        </w:rPr>
        <w:sectPr w:rsidR="004C2DEC">
          <w:pgSz w:w="11910" w:h="16840"/>
          <w:pgMar w:top="1040" w:right="740" w:bottom="280" w:left="1600" w:header="720" w:footer="720" w:gutter="0"/>
          <w:cols w:space="720"/>
        </w:sectPr>
      </w:pP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67" w:line="240" w:lineRule="auto"/>
        <w:ind w:right="6105" w:firstLine="0"/>
        <w:rPr>
          <w:sz w:val="28"/>
        </w:rPr>
      </w:pPr>
      <w:r>
        <w:rPr>
          <w:sz w:val="28"/>
        </w:rPr>
        <w:lastRenderedPageBreak/>
        <w:t xml:space="preserve">портфолио проектов/тем; </w:t>
      </w:r>
      <w:r>
        <w:rPr>
          <w:b/>
          <w:sz w:val="28"/>
        </w:rPr>
        <w:t>Персональные настройки. Электронная почта. Форум</w:t>
      </w:r>
      <w:r>
        <w:rPr>
          <w:sz w:val="28"/>
        </w:rPr>
        <w:t>.</w:t>
      </w:r>
    </w:p>
    <w:p w:rsidR="004C2DEC" w:rsidRDefault="004C2DEC" w:rsidP="004C2DEC">
      <w:pPr>
        <w:pStyle w:val="a3"/>
        <w:spacing w:before="6" w:line="240" w:lineRule="auto"/>
        <w:ind w:left="0" w:firstLine="0"/>
      </w:pPr>
    </w:p>
    <w:p w:rsidR="004C2DEC" w:rsidRDefault="004C2DEC" w:rsidP="004C2DEC">
      <w:pPr>
        <w:pStyle w:val="1"/>
        <w:numPr>
          <w:ilvl w:val="0"/>
          <w:numId w:val="1"/>
        </w:numPr>
        <w:tabs>
          <w:tab w:val="left" w:pos="315"/>
        </w:tabs>
        <w:spacing w:line="322" w:lineRule="exact"/>
        <w:ind w:left="314" w:hanging="213"/>
      </w:pPr>
      <w:r>
        <w:t>Структура данных информационной</w:t>
      </w:r>
      <w:r>
        <w:rPr>
          <w:spacing w:val="-1"/>
        </w:rPr>
        <w:t xml:space="preserve"> </w:t>
      </w:r>
      <w:r>
        <w:t>системы</w:t>
      </w:r>
    </w:p>
    <w:p w:rsidR="004C2DEC" w:rsidRDefault="004C2DEC" w:rsidP="004C2DEC">
      <w:pPr>
        <w:spacing w:line="320" w:lineRule="exact"/>
        <w:ind w:left="102"/>
        <w:rPr>
          <w:b/>
          <w:sz w:val="28"/>
        </w:rPr>
      </w:pPr>
      <w:r>
        <w:rPr>
          <w:b/>
          <w:sz w:val="28"/>
        </w:rPr>
        <w:t>«Сетевой Город. Образование».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321" w:lineRule="exact"/>
        <w:ind w:left="594"/>
        <w:rPr>
          <w:sz w:val="28"/>
        </w:rPr>
      </w:pPr>
      <w:r>
        <w:rPr>
          <w:sz w:val="28"/>
        </w:rPr>
        <w:t>В систему СГО включается следующая документированная</w:t>
      </w:r>
      <w:r>
        <w:rPr>
          <w:spacing w:val="-21"/>
          <w:sz w:val="28"/>
        </w:rPr>
        <w:t xml:space="preserve"> </w:t>
      </w:r>
      <w:r>
        <w:rPr>
          <w:sz w:val="28"/>
        </w:rPr>
        <w:t>информация:</w:t>
      </w:r>
    </w:p>
    <w:p w:rsidR="004C2DEC" w:rsidRDefault="004C2DEC" w:rsidP="004C2DEC">
      <w:pPr>
        <w:pStyle w:val="1"/>
        <w:spacing w:before="4"/>
      </w:pPr>
      <w:r>
        <w:t>О работнике: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фамилия;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имя;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отчество;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пол;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гражданство;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адрес электронной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почты;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преподаваемые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табельный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дата приема на работу, №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заявка на аттестацию по дополнительной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стаж;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семейное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ИНН;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№ страхового пенсионного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звание, ученая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награды;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образование;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дата выдачи и №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специальность по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диплому;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прохождение курсов 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 w:line="240" w:lineRule="auto"/>
        <w:ind w:left="265"/>
        <w:rPr>
          <w:sz w:val="28"/>
        </w:rPr>
      </w:pPr>
      <w:r>
        <w:rPr>
          <w:sz w:val="28"/>
        </w:rPr>
        <w:t>курсы заочного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категория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подразделение;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наличие ПК</w:t>
      </w:r>
      <w:r>
        <w:rPr>
          <w:spacing w:val="-1"/>
          <w:sz w:val="28"/>
        </w:rPr>
        <w:t xml:space="preserve"> </w:t>
      </w:r>
      <w:r>
        <w:rPr>
          <w:sz w:val="28"/>
        </w:rPr>
        <w:t>дома;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декретный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дата выхода на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пенсию;</w:t>
      </w:r>
    </w:p>
    <w:p w:rsidR="004C2DEC" w:rsidRDefault="004C2DEC" w:rsidP="004C2DEC">
      <w:pPr>
        <w:widowControl/>
        <w:autoSpaceDE/>
        <w:autoSpaceDN/>
        <w:rPr>
          <w:sz w:val="28"/>
        </w:rPr>
        <w:sectPr w:rsidR="004C2DEC">
          <w:pgSz w:w="11910" w:h="16840"/>
          <w:pgMar w:top="1040" w:right="740" w:bottom="280" w:left="1600" w:header="720" w:footer="720" w:gutter="0"/>
          <w:cols w:space="720"/>
        </w:sectPr>
      </w:pP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67" w:line="240" w:lineRule="auto"/>
        <w:ind w:left="265"/>
        <w:rPr>
          <w:sz w:val="28"/>
        </w:rPr>
      </w:pPr>
      <w:r>
        <w:rPr>
          <w:sz w:val="28"/>
        </w:rPr>
        <w:lastRenderedPageBreak/>
        <w:t>присоединенные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файлы;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3" w:line="240" w:lineRule="auto"/>
        <w:ind w:left="265"/>
        <w:rPr>
          <w:sz w:val="28"/>
        </w:rPr>
      </w:pPr>
      <w:r>
        <w:rPr>
          <w:sz w:val="28"/>
        </w:rPr>
        <w:t>комментарии.</w:t>
      </w:r>
    </w:p>
    <w:p w:rsidR="004C2DEC" w:rsidRDefault="004C2DEC" w:rsidP="004C2DEC">
      <w:pPr>
        <w:pStyle w:val="1"/>
        <w:spacing w:before="4"/>
      </w:pPr>
      <w:r>
        <w:t>О воспитаннике: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фамилия;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имя;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отчество;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пол;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гражданство;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место жительства;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адрес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родители;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иностранный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ИНН;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физ.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движение;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№ 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дополнительная контактная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наличие ПК</w:t>
      </w:r>
      <w:r>
        <w:rPr>
          <w:spacing w:val="-1"/>
          <w:sz w:val="28"/>
        </w:rPr>
        <w:t xml:space="preserve"> </w:t>
      </w:r>
      <w:r>
        <w:rPr>
          <w:sz w:val="28"/>
        </w:rPr>
        <w:t>дома;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полис;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организация, выдавшая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олис</w:t>
      </w:r>
      <w:proofErr w:type="spellEnd"/>
      <w:r>
        <w:rPr>
          <w:sz w:val="28"/>
        </w:rPr>
        <w:t>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дополнительное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proofErr w:type="spellStart"/>
      <w:r>
        <w:rPr>
          <w:sz w:val="28"/>
        </w:rPr>
        <w:t>девиантное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поведение;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предметы для</w:t>
      </w:r>
      <w:r>
        <w:rPr>
          <w:spacing w:val="-2"/>
          <w:sz w:val="28"/>
        </w:rPr>
        <w:t xml:space="preserve"> </w:t>
      </w:r>
      <w:r>
        <w:rPr>
          <w:sz w:val="28"/>
        </w:rPr>
        <w:t>ЕГЭ;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тип документа для</w:t>
      </w:r>
      <w:r>
        <w:rPr>
          <w:spacing w:val="-8"/>
          <w:sz w:val="28"/>
        </w:rPr>
        <w:t xml:space="preserve"> </w:t>
      </w:r>
      <w:r>
        <w:rPr>
          <w:sz w:val="28"/>
        </w:rPr>
        <w:t>ЕГЭ;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присоединенные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файлы;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 w:line="240" w:lineRule="auto"/>
        <w:ind w:left="265"/>
        <w:rPr>
          <w:sz w:val="28"/>
        </w:rPr>
      </w:pPr>
      <w:r>
        <w:rPr>
          <w:sz w:val="28"/>
        </w:rPr>
        <w:t>комментарий.</w:t>
      </w:r>
    </w:p>
    <w:p w:rsidR="004C2DEC" w:rsidRDefault="004C2DEC" w:rsidP="004C2DEC">
      <w:pPr>
        <w:pStyle w:val="1"/>
        <w:spacing w:before="4"/>
      </w:pPr>
      <w:r>
        <w:t>О родителе: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фамилия;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имя;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отчество;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 w:line="240" w:lineRule="auto"/>
        <w:ind w:left="265"/>
        <w:rPr>
          <w:sz w:val="28"/>
        </w:rPr>
      </w:pPr>
      <w:r>
        <w:rPr>
          <w:sz w:val="28"/>
        </w:rPr>
        <w:t>пол;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место жительства;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адрес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почты;</w:t>
      </w:r>
    </w:p>
    <w:p w:rsidR="004C2DEC" w:rsidRDefault="004C2DEC" w:rsidP="004C2DEC">
      <w:pPr>
        <w:widowControl/>
        <w:autoSpaceDE/>
        <w:autoSpaceDN/>
        <w:rPr>
          <w:sz w:val="28"/>
        </w:rPr>
        <w:sectPr w:rsidR="004C2DEC">
          <w:pgSz w:w="11910" w:h="16840"/>
          <w:pgMar w:top="1040" w:right="740" w:bottom="280" w:left="1600" w:header="720" w:footer="720" w:gutter="0"/>
          <w:cols w:space="720"/>
        </w:sectPr>
      </w:pP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67" w:line="240" w:lineRule="auto"/>
        <w:ind w:left="265"/>
        <w:rPr>
          <w:sz w:val="28"/>
        </w:rPr>
      </w:pPr>
      <w:r>
        <w:rPr>
          <w:sz w:val="28"/>
        </w:rPr>
        <w:lastRenderedPageBreak/>
        <w:t>дети;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3"/>
        <w:ind w:left="265"/>
        <w:rPr>
          <w:sz w:val="28"/>
        </w:rPr>
      </w:pP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родства;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мобильный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образование;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должность;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факс;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дата и результат обращения за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присоединенные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файлы;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комментарий.</w:t>
      </w:r>
    </w:p>
    <w:p w:rsidR="004C2DEC" w:rsidRDefault="004C2DEC" w:rsidP="004C2DEC">
      <w:pPr>
        <w:pStyle w:val="1"/>
        <w:spacing w:before="5" w:line="321" w:lineRule="exact"/>
      </w:pPr>
      <w:r>
        <w:t>Об образовательном учреждении: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20" w:lineRule="exact"/>
        <w:ind w:left="265"/>
        <w:rPr>
          <w:sz w:val="28"/>
        </w:rPr>
      </w:pPr>
      <w:r>
        <w:rPr>
          <w:sz w:val="28"/>
        </w:rPr>
        <w:t>полное 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вид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вид организационно-правовой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почтовый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заведующая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(Ф.И.О.);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телефоны;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факс;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адрес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ИНН;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код по</w:t>
      </w:r>
      <w:r>
        <w:rPr>
          <w:spacing w:val="1"/>
          <w:sz w:val="28"/>
        </w:rPr>
        <w:t xml:space="preserve"> </w:t>
      </w:r>
      <w:r>
        <w:rPr>
          <w:sz w:val="28"/>
        </w:rPr>
        <w:t>ОКПО;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код по</w:t>
      </w:r>
      <w:r>
        <w:rPr>
          <w:spacing w:val="1"/>
          <w:sz w:val="28"/>
        </w:rPr>
        <w:t xml:space="preserve"> </w:t>
      </w:r>
      <w:r>
        <w:rPr>
          <w:sz w:val="28"/>
        </w:rPr>
        <w:t>ОКАТО;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код ОКОГУ;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специализация;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 xml:space="preserve">формы государственной </w:t>
      </w:r>
      <w:proofErr w:type="spellStart"/>
      <w:r>
        <w:rPr>
          <w:sz w:val="28"/>
        </w:rPr>
        <w:t>отчѐтности</w:t>
      </w:r>
      <w:proofErr w:type="spellEnd"/>
      <w:r>
        <w:rPr>
          <w:sz w:val="28"/>
        </w:rPr>
        <w:t>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сведения о лицензировании, аттестации,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устав;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4C2DEC" w:rsidRDefault="004C2DEC" w:rsidP="004C2DEC">
      <w:pPr>
        <w:pStyle w:val="1"/>
        <w:spacing w:before="4" w:line="321" w:lineRule="exact"/>
      </w:pPr>
      <w:r>
        <w:t>О воспитательно-образовательном процессе: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20" w:lineRule="exact"/>
        <w:ind w:left="265"/>
        <w:rPr>
          <w:sz w:val="28"/>
        </w:rPr>
      </w:pPr>
      <w:r>
        <w:rPr>
          <w:sz w:val="28"/>
        </w:rPr>
        <w:t>учебный план (включая профили, компоненты, нагрузку,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предметы);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расписание занятий и мероприятий;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предметы 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подгруппы;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планирование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240" w:lineRule="auto"/>
        <w:ind w:left="265"/>
        <w:rPr>
          <w:sz w:val="28"/>
        </w:rPr>
      </w:pP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журнал:</w:t>
      </w:r>
    </w:p>
    <w:p w:rsidR="004C2DEC" w:rsidRDefault="004C2DEC" w:rsidP="004C2DEC">
      <w:pPr>
        <w:pStyle w:val="1"/>
        <w:spacing w:before="7" w:line="320" w:lineRule="exact"/>
      </w:pPr>
      <w:r>
        <w:t>посещаемость;</w:t>
      </w:r>
    </w:p>
    <w:p w:rsidR="004C2DEC" w:rsidRDefault="004C2DEC" w:rsidP="004C2DEC">
      <w:pPr>
        <w:pStyle w:val="a5"/>
        <w:numPr>
          <w:ilvl w:val="0"/>
          <w:numId w:val="4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240" w:lineRule="auto"/>
        <w:ind w:right="176" w:firstLine="0"/>
        <w:rPr>
          <w:sz w:val="28"/>
        </w:rPr>
      </w:pPr>
      <w:r>
        <w:rPr>
          <w:sz w:val="28"/>
        </w:rPr>
        <w:t>Документированная информация сохраняется и накапливается в</w:t>
      </w:r>
      <w:r>
        <w:rPr>
          <w:spacing w:val="-30"/>
          <w:sz w:val="28"/>
        </w:rPr>
        <w:t xml:space="preserve"> </w:t>
      </w:r>
      <w:r>
        <w:rPr>
          <w:sz w:val="28"/>
        </w:rPr>
        <w:t>Системе СГО также при изменении или дополнении 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240" w:lineRule="auto"/>
        <w:ind w:right="1169" w:firstLine="0"/>
        <w:rPr>
          <w:sz w:val="28"/>
        </w:rPr>
      </w:pPr>
      <w:r>
        <w:rPr>
          <w:sz w:val="28"/>
        </w:rPr>
        <w:t>Документированная информация, содержащаяся в Системе СГО,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конфиденциальной.</w:t>
      </w:r>
    </w:p>
    <w:p w:rsidR="004C2DEC" w:rsidRDefault="004C2DEC" w:rsidP="004C2DEC">
      <w:pPr>
        <w:widowControl/>
        <w:autoSpaceDE/>
        <w:autoSpaceDN/>
        <w:rPr>
          <w:sz w:val="28"/>
        </w:rPr>
        <w:sectPr w:rsidR="004C2DEC">
          <w:pgSz w:w="11910" w:h="16840"/>
          <w:pgMar w:top="1040" w:right="740" w:bottom="280" w:left="1600" w:header="720" w:footer="720" w:gutter="0"/>
          <w:cols w:space="720"/>
        </w:sectPr>
      </w:pP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before="67" w:line="240" w:lineRule="auto"/>
        <w:ind w:right="626" w:firstLine="0"/>
        <w:rPr>
          <w:sz w:val="28"/>
        </w:rPr>
      </w:pPr>
      <w:proofErr w:type="gramStart"/>
      <w:r>
        <w:rPr>
          <w:sz w:val="28"/>
        </w:rPr>
        <w:lastRenderedPageBreak/>
        <w:t>Документированная информация, содержащая персональные</w:t>
      </w:r>
      <w:r>
        <w:rPr>
          <w:spacing w:val="-28"/>
          <w:sz w:val="28"/>
        </w:rPr>
        <w:t xml:space="preserve"> </w:t>
      </w:r>
      <w:r>
        <w:rPr>
          <w:sz w:val="28"/>
        </w:rPr>
        <w:t>данные, размещается в Системе СГО только с письменного согласия субъектов персональных данных (родителей, воспитанников,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proofErr w:type="gramEnd"/>
    </w:p>
    <w:p w:rsidR="004C2DEC" w:rsidRDefault="004C2DEC" w:rsidP="004C2DEC">
      <w:pPr>
        <w:pStyle w:val="a3"/>
        <w:spacing w:before="2"/>
        <w:ind w:left="102" w:firstLine="0"/>
      </w:pPr>
      <w:r>
        <w:t>образовательного учреждения).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ind w:left="594"/>
        <w:rPr>
          <w:sz w:val="28"/>
        </w:rPr>
      </w:pPr>
      <w:r>
        <w:rPr>
          <w:sz w:val="28"/>
        </w:rPr>
        <w:t>Другая документированная информация по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образовательному</w:t>
      </w:r>
      <w:proofErr w:type="gramEnd"/>
    </w:p>
    <w:p w:rsidR="004C2DEC" w:rsidRDefault="004C2DEC" w:rsidP="004C2DEC">
      <w:pPr>
        <w:pStyle w:val="a3"/>
        <w:spacing w:line="240" w:lineRule="auto"/>
        <w:ind w:left="102" w:right="545" w:firstLine="0"/>
      </w:pPr>
      <w:r>
        <w:t>учреждению, кадрам и контингенту размещается в Системе СГО согласно Правилам пользования автоматизированной информационной системой</w:t>
      </w:r>
    </w:p>
    <w:p w:rsidR="004C2DEC" w:rsidRDefault="004C2DEC" w:rsidP="004C2DEC">
      <w:pPr>
        <w:pStyle w:val="a3"/>
        <w:spacing w:before="1" w:line="240" w:lineRule="auto"/>
        <w:ind w:left="102" w:right="575" w:firstLine="0"/>
      </w:pPr>
      <w:r>
        <w:t>«Сетевой Город. Образование» и Регламенту работы автоматизированной информационной системы «Сетевой Город. Образование».</w:t>
      </w:r>
    </w:p>
    <w:p w:rsidR="004C2DEC" w:rsidRDefault="004C2DEC" w:rsidP="004C2DEC">
      <w:pPr>
        <w:pStyle w:val="a3"/>
        <w:spacing w:before="4" w:line="240" w:lineRule="auto"/>
        <w:ind w:left="0" w:firstLine="0"/>
      </w:pPr>
    </w:p>
    <w:p w:rsidR="004C2DEC" w:rsidRDefault="004C2DEC" w:rsidP="004C2DEC">
      <w:pPr>
        <w:pStyle w:val="1"/>
        <w:numPr>
          <w:ilvl w:val="0"/>
          <w:numId w:val="1"/>
        </w:numPr>
        <w:tabs>
          <w:tab w:val="left" w:pos="383"/>
        </w:tabs>
        <w:spacing w:line="240" w:lineRule="auto"/>
      </w:pPr>
      <w:r>
        <w:t>Права и обязанности пользователей информационной</w:t>
      </w:r>
      <w:r>
        <w:rPr>
          <w:spacing w:val="-9"/>
        </w:rPr>
        <w:t xml:space="preserve"> </w:t>
      </w:r>
      <w:r>
        <w:t>системы</w:t>
      </w:r>
    </w:p>
    <w:p w:rsidR="004C2DEC" w:rsidRDefault="004C2DEC" w:rsidP="004C2DEC">
      <w:pPr>
        <w:spacing w:line="319" w:lineRule="exact"/>
        <w:ind w:left="102"/>
        <w:rPr>
          <w:b/>
          <w:sz w:val="28"/>
        </w:rPr>
      </w:pPr>
      <w:r>
        <w:rPr>
          <w:b/>
          <w:sz w:val="28"/>
        </w:rPr>
        <w:t>«Сетевой Город. Образование».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240" w:lineRule="auto"/>
        <w:ind w:right="772" w:firstLine="0"/>
        <w:rPr>
          <w:sz w:val="28"/>
        </w:rPr>
      </w:pPr>
      <w:r>
        <w:rPr>
          <w:sz w:val="28"/>
        </w:rPr>
        <w:t>Разграничение прав пользователей осуществляется в соответствии с Правилами пользования автоматизированной информационной</w:t>
      </w:r>
      <w:r>
        <w:rPr>
          <w:spacing w:val="-24"/>
          <w:sz w:val="28"/>
        </w:rPr>
        <w:t xml:space="preserve"> </w:t>
      </w:r>
      <w:r>
        <w:rPr>
          <w:sz w:val="28"/>
        </w:rPr>
        <w:t>системы</w:t>
      </w:r>
    </w:p>
    <w:p w:rsidR="004C2DEC" w:rsidRDefault="004C2DEC" w:rsidP="004C2DEC">
      <w:pPr>
        <w:pStyle w:val="a3"/>
        <w:spacing w:line="317" w:lineRule="exact"/>
        <w:ind w:left="102" w:firstLine="0"/>
      </w:pPr>
      <w:r>
        <w:t>«Сетевой Город. Образование».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ind w:left="594"/>
        <w:rPr>
          <w:sz w:val="28"/>
        </w:rPr>
      </w:pPr>
      <w:r>
        <w:rPr>
          <w:sz w:val="28"/>
        </w:rPr>
        <w:t>Администрация МБДОУ д/с-к/в №7</w:t>
      </w:r>
    </w:p>
    <w:p w:rsidR="004C2DEC" w:rsidRDefault="004C2DEC" w:rsidP="004C2DEC">
      <w:pPr>
        <w:pStyle w:val="a3"/>
        <w:ind w:left="102" w:firstLine="0"/>
      </w:pPr>
      <w:r>
        <w:t>координирует и контролирует деятельность МБДОУ д/с-к/в №7 по внесению документированной информации в Систему СГО.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321" w:lineRule="exact"/>
        <w:ind w:left="594"/>
        <w:rPr>
          <w:sz w:val="28"/>
        </w:rPr>
      </w:pPr>
      <w:r>
        <w:rPr>
          <w:sz w:val="28"/>
        </w:rPr>
        <w:t xml:space="preserve">МБДОУ д/с-к/в №7 </w:t>
      </w:r>
      <w:proofErr w:type="spellStart"/>
      <w:r>
        <w:rPr>
          <w:sz w:val="28"/>
        </w:rPr>
        <w:t>создаѐт</w:t>
      </w:r>
      <w:proofErr w:type="spellEnd"/>
      <w:r>
        <w:rPr>
          <w:sz w:val="28"/>
        </w:rPr>
        <w:t>,</w:t>
      </w:r>
    </w:p>
    <w:p w:rsidR="004C2DEC" w:rsidRDefault="004C2DEC" w:rsidP="004C2DEC">
      <w:pPr>
        <w:pStyle w:val="a3"/>
        <w:spacing w:line="240" w:lineRule="auto"/>
        <w:ind w:left="102" w:right="590" w:firstLine="0"/>
      </w:pPr>
      <w:r>
        <w:t>поддерживает в актуальном состоянии, контролирует достоверность базы данных своего учреждения в системе.</w:t>
      </w:r>
    </w:p>
    <w:p w:rsidR="004C2DEC" w:rsidRDefault="004C2DEC" w:rsidP="004C2DEC">
      <w:pPr>
        <w:pStyle w:val="a3"/>
        <w:spacing w:before="3" w:line="240" w:lineRule="auto"/>
        <w:ind w:left="0" w:firstLine="0"/>
      </w:pPr>
    </w:p>
    <w:p w:rsidR="004C2DEC" w:rsidRDefault="004C2DEC" w:rsidP="004C2DEC">
      <w:pPr>
        <w:pStyle w:val="1"/>
        <w:numPr>
          <w:ilvl w:val="0"/>
          <w:numId w:val="1"/>
        </w:numPr>
        <w:tabs>
          <w:tab w:val="left" w:pos="383"/>
        </w:tabs>
        <w:spacing w:line="240" w:lineRule="auto"/>
        <w:ind w:left="102" w:right="614" w:firstLine="0"/>
      </w:pPr>
      <w:r>
        <w:t>Процесс формирования информационной системы «Сетевой город. Образование».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240" w:lineRule="auto"/>
        <w:ind w:right="839" w:firstLine="0"/>
        <w:rPr>
          <w:sz w:val="28"/>
        </w:rPr>
      </w:pPr>
      <w:r>
        <w:rPr>
          <w:sz w:val="28"/>
        </w:rPr>
        <w:t>Документированная информация предоставляется в Систему СГО</w:t>
      </w:r>
      <w:r>
        <w:rPr>
          <w:spacing w:val="-27"/>
          <w:sz w:val="28"/>
        </w:rPr>
        <w:t xml:space="preserve"> </w:t>
      </w:r>
      <w:r>
        <w:rPr>
          <w:sz w:val="28"/>
        </w:rPr>
        <w:t>в соответствии с Правилами пользования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317" w:lineRule="exact"/>
        <w:ind w:left="594"/>
      </w:pPr>
      <w:r>
        <w:rPr>
          <w:sz w:val="28"/>
        </w:rPr>
        <w:t>Размещение документированной информации в Системе СГО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МБДОУ д/с-к/в №7 </w:t>
      </w:r>
      <w:r>
        <w:rPr>
          <w:sz w:val="28"/>
          <w:szCs w:val="28"/>
        </w:rPr>
        <w:t>осуществляется на основе Регламента работы и имеет статус официальной.</w:t>
      </w:r>
    </w:p>
    <w:p w:rsidR="004C2DEC" w:rsidRDefault="004C2DEC" w:rsidP="004C2DEC">
      <w:pPr>
        <w:pStyle w:val="a5"/>
        <w:numPr>
          <w:ilvl w:val="1"/>
          <w:numId w:val="1"/>
        </w:numPr>
        <w:tabs>
          <w:tab w:val="left" w:pos="595"/>
        </w:tabs>
        <w:spacing w:line="240" w:lineRule="auto"/>
        <w:ind w:right="142" w:firstLine="0"/>
        <w:rPr>
          <w:sz w:val="28"/>
        </w:rPr>
      </w:pPr>
      <w:r>
        <w:rPr>
          <w:sz w:val="28"/>
        </w:rPr>
        <w:t>Доступ пользователей к документированной информации в Системе СГО определяется правами, регламентированными 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пользования.</w:t>
      </w:r>
    </w:p>
    <w:p w:rsidR="00F760CD" w:rsidRDefault="00F760CD"/>
    <w:sectPr w:rsidR="00F7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510F"/>
    <w:multiLevelType w:val="hybridMultilevel"/>
    <w:tmpl w:val="C346F198"/>
    <w:lvl w:ilvl="0" w:tplc="E348E32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5C7A5A">
      <w:numFmt w:val="bullet"/>
      <w:lvlText w:val="•"/>
      <w:lvlJc w:val="left"/>
      <w:pPr>
        <w:ind w:left="1046" w:hanging="164"/>
      </w:pPr>
      <w:rPr>
        <w:lang w:val="ru-RU" w:eastAsia="ru-RU" w:bidi="ru-RU"/>
      </w:rPr>
    </w:lvl>
    <w:lvl w:ilvl="2" w:tplc="5C8A75FC">
      <w:numFmt w:val="bullet"/>
      <w:lvlText w:val="•"/>
      <w:lvlJc w:val="left"/>
      <w:pPr>
        <w:ind w:left="1993" w:hanging="164"/>
      </w:pPr>
      <w:rPr>
        <w:lang w:val="ru-RU" w:eastAsia="ru-RU" w:bidi="ru-RU"/>
      </w:rPr>
    </w:lvl>
    <w:lvl w:ilvl="3" w:tplc="9FDE9EE2">
      <w:numFmt w:val="bullet"/>
      <w:lvlText w:val="•"/>
      <w:lvlJc w:val="left"/>
      <w:pPr>
        <w:ind w:left="2939" w:hanging="164"/>
      </w:pPr>
      <w:rPr>
        <w:lang w:val="ru-RU" w:eastAsia="ru-RU" w:bidi="ru-RU"/>
      </w:rPr>
    </w:lvl>
    <w:lvl w:ilvl="4" w:tplc="C018DAD4">
      <w:numFmt w:val="bullet"/>
      <w:lvlText w:val="•"/>
      <w:lvlJc w:val="left"/>
      <w:pPr>
        <w:ind w:left="3886" w:hanging="164"/>
      </w:pPr>
      <w:rPr>
        <w:lang w:val="ru-RU" w:eastAsia="ru-RU" w:bidi="ru-RU"/>
      </w:rPr>
    </w:lvl>
    <w:lvl w:ilvl="5" w:tplc="7BAA8FC2">
      <w:numFmt w:val="bullet"/>
      <w:lvlText w:val="•"/>
      <w:lvlJc w:val="left"/>
      <w:pPr>
        <w:ind w:left="4833" w:hanging="164"/>
      </w:pPr>
      <w:rPr>
        <w:lang w:val="ru-RU" w:eastAsia="ru-RU" w:bidi="ru-RU"/>
      </w:rPr>
    </w:lvl>
    <w:lvl w:ilvl="6" w:tplc="86DE9542">
      <w:numFmt w:val="bullet"/>
      <w:lvlText w:val="•"/>
      <w:lvlJc w:val="left"/>
      <w:pPr>
        <w:ind w:left="5779" w:hanging="164"/>
      </w:pPr>
      <w:rPr>
        <w:lang w:val="ru-RU" w:eastAsia="ru-RU" w:bidi="ru-RU"/>
      </w:rPr>
    </w:lvl>
    <w:lvl w:ilvl="7" w:tplc="7E96C2F0">
      <w:numFmt w:val="bullet"/>
      <w:lvlText w:val="•"/>
      <w:lvlJc w:val="left"/>
      <w:pPr>
        <w:ind w:left="6726" w:hanging="164"/>
      </w:pPr>
      <w:rPr>
        <w:lang w:val="ru-RU" w:eastAsia="ru-RU" w:bidi="ru-RU"/>
      </w:rPr>
    </w:lvl>
    <w:lvl w:ilvl="8" w:tplc="162281A0">
      <w:numFmt w:val="bullet"/>
      <w:lvlText w:val="•"/>
      <w:lvlJc w:val="left"/>
      <w:pPr>
        <w:ind w:left="7673" w:hanging="164"/>
      </w:pPr>
      <w:rPr>
        <w:lang w:val="ru-RU" w:eastAsia="ru-RU" w:bidi="ru-RU"/>
      </w:rPr>
    </w:lvl>
  </w:abstractNum>
  <w:abstractNum w:abstractNumId="1">
    <w:nsid w:val="1E6676ED"/>
    <w:multiLevelType w:val="hybridMultilevel"/>
    <w:tmpl w:val="649C1CB8"/>
    <w:lvl w:ilvl="0" w:tplc="09B4B64C">
      <w:numFmt w:val="bullet"/>
      <w:lvlText w:val=""/>
      <w:lvlJc w:val="left"/>
      <w:pPr>
        <w:ind w:left="102" w:hanging="4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4262118">
      <w:numFmt w:val="bullet"/>
      <w:lvlText w:val="•"/>
      <w:lvlJc w:val="left"/>
      <w:pPr>
        <w:ind w:left="1046" w:hanging="411"/>
      </w:pPr>
      <w:rPr>
        <w:lang w:val="ru-RU" w:eastAsia="ru-RU" w:bidi="ru-RU"/>
      </w:rPr>
    </w:lvl>
    <w:lvl w:ilvl="2" w:tplc="E54AC59A">
      <w:numFmt w:val="bullet"/>
      <w:lvlText w:val="•"/>
      <w:lvlJc w:val="left"/>
      <w:pPr>
        <w:ind w:left="1993" w:hanging="411"/>
      </w:pPr>
      <w:rPr>
        <w:lang w:val="ru-RU" w:eastAsia="ru-RU" w:bidi="ru-RU"/>
      </w:rPr>
    </w:lvl>
    <w:lvl w:ilvl="3" w:tplc="3B7A302C">
      <w:numFmt w:val="bullet"/>
      <w:lvlText w:val="•"/>
      <w:lvlJc w:val="left"/>
      <w:pPr>
        <w:ind w:left="2939" w:hanging="411"/>
      </w:pPr>
      <w:rPr>
        <w:lang w:val="ru-RU" w:eastAsia="ru-RU" w:bidi="ru-RU"/>
      </w:rPr>
    </w:lvl>
    <w:lvl w:ilvl="4" w:tplc="70084F80">
      <w:numFmt w:val="bullet"/>
      <w:lvlText w:val="•"/>
      <w:lvlJc w:val="left"/>
      <w:pPr>
        <w:ind w:left="3886" w:hanging="411"/>
      </w:pPr>
      <w:rPr>
        <w:lang w:val="ru-RU" w:eastAsia="ru-RU" w:bidi="ru-RU"/>
      </w:rPr>
    </w:lvl>
    <w:lvl w:ilvl="5" w:tplc="325EC834">
      <w:numFmt w:val="bullet"/>
      <w:lvlText w:val="•"/>
      <w:lvlJc w:val="left"/>
      <w:pPr>
        <w:ind w:left="4833" w:hanging="411"/>
      </w:pPr>
      <w:rPr>
        <w:lang w:val="ru-RU" w:eastAsia="ru-RU" w:bidi="ru-RU"/>
      </w:rPr>
    </w:lvl>
    <w:lvl w:ilvl="6" w:tplc="1CC65654">
      <w:numFmt w:val="bullet"/>
      <w:lvlText w:val="•"/>
      <w:lvlJc w:val="left"/>
      <w:pPr>
        <w:ind w:left="5779" w:hanging="411"/>
      </w:pPr>
      <w:rPr>
        <w:lang w:val="ru-RU" w:eastAsia="ru-RU" w:bidi="ru-RU"/>
      </w:rPr>
    </w:lvl>
    <w:lvl w:ilvl="7" w:tplc="2FE4B06E">
      <w:numFmt w:val="bullet"/>
      <w:lvlText w:val="•"/>
      <w:lvlJc w:val="left"/>
      <w:pPr>
        <w:ind w:left="6726" w:hanging="411"/>
      </w:pPr>
      <w:rPr>
        <w:lang w:val="ru-RU" w:eastAsia="ru-RU" w:bidi="ru-RU"/>
      </w:rPr>
    </w:lvl>
    <w:lvl w:ilvl="8" w:tplc="F0EE9EF0">
      <w:numFmt w:val="bullet"/>
      <w:lvlText w:val="•"/>
      <w:lvlJc w:val="left"/>
      <w:pPr>
        <w:ind w:left="7673" w:hanging="411"/>
      </w:pPr>
      <w:rPr>
        <w:lang w:val="ru-RU" w:eastAsia="ru-RU" w:bidi="ru-RU"/>
      </w:rPr>
    </w:lvl>
  </w:abstractNum>
  <w:abstractNum w:abstractNumId="2">
    <w:nsid w:val="45BB4A1C"/>
    <w:multiLevelType w:val="multilevel"/>
    <w:tmpl w:val="C86A215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00" w:hanging="33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0" w:hanging="33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161" w:hanging="33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442" w:hanging="33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723" w:hanging="33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004" w:hanging="338"/>
      </w:pPr>
      <w:rPr>
        <w:lang w:val="ru-RU" w:eastAsia="ru-RU" w:bidi="ru-RU"/>
      </w:rPr>
    </w:lvl>
  </w:abstractNum>
  <w:abstractNum w:abstractNumId="3">
    <w:nsid w:val="6DC908B2"/>
    <w:multiLevelType w:val="hybridMultilevel"/>
    <w:tmpl w:val="8138E8E4"/>
    <w:lvl w:ilvl="0" w:tplc="12E0988E">
      <w:numFmt w:val="bullet"/>
      <w:lvlText w:val=""/>
      <w:lvlJc w:val="left"/>
      <w:pPr>
        <w:ind w:left="102" w:hanging="4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26A8086">
      <w:numFmt w:val="bullet"/>
      <w:lvlText w:val="•"/>
      <w:lvlJc w:val="left"/>
      <w:pPr>
        <w:ind w:left="1046" w:hanging="411"/>
      </w:pPr>
      <w:rPr>
        <w:lang w:val="ru-RU" w:eastAsia="ru-RU" w:bidi="ru-RU"/>
      </w:rPr>
    </w:lvl>
    <w:lvl w:ilvl="2" w:tplc="03D6958C">
      <w:numFmt w:val="bullet"/>
      <w:lvlText w:val="•"/>
      <w:lvlJc w:val="left"/>
      <w:pPr>
        <w:ind w:left="1993" w:hanging="411"/>
      </w:pPr>
      <w:rPr>
        <w:lang w:val="ru-RU" w:eastAsia="ru-RU" w:bidi="ru-RU"/>
      </w:rPr>
    </w:lvl>
    <w:lvl w:ilvl="3" w:tplc="AD204F2A">
      <w:numFmt w:val="bullet"/>
      <w:lvlText w:val="•"/>
      <w:lvlJc w:val="left"/>
      <w:pPr>
        <w:ind w:left="2939" w:hanging="411"/>
      </w:pPr>
      <w:rPr>
        <w:lang w:val="ru-RU" w:eastAsia="ru-RU" w:bidi="ru-RU"/>
      </w:rPr>
    </w:lvl>
    <w:lvl w:ilvl="4" w:tplc="7CC86112">
      <w:numFmt w:val="bullet"/>
      <w:lvlText w:val="•"/>
      <w:lvlJc w:val="left"/>
      <w:pPr>
        <w:ind w:left="3886" w:hanging="411"/>
      </w:pPr>
      <w:rPr>
        <w:lang w:val="ru-RU" w:eastAsia="ru-RU" w:bidi="ru-RU"/>
      </w:rPr>
    </w:lvl>
    <w:lvl w:ilvl="5" w:tplc="7DD00BBE">
      <w:numFmt w:val="bullet"/>
      <w:lvlText w:val="•"/>
      <w:lvlJc w:val="left"/>
      <w:pPr>
        <w:ind w:left="4833" w:hanging="411"/>
      </w:pPr>
      <w:rPr>
        <w:lang w:val="ru-RU" w:eastAsia="ru-RU" w:bidi="ru-RU"/>
      </w:rPr>
    </w:lvl>
    <w:lvl w:ilvl="6" w:tplc="E31C35F4">
      <w:numFmt w:val="bullet"/>
      <w:lvlText w:val="•"/>
      <w:lvlJc w:val="left"/>
      <w:pPr>
        <w:ind w:left="5779" w:hanging="411"/>
      </w:pPr>
      <w:rPr>
        <w:lang w:val="ru-RU" w:eastAsia="ru-RU" w:bidi="ru-RU"/>
      </w:rPr>
    </w:lvl>
    <w:lvl w:ilvl="7" w:tplc="4800BDF4">
      <w:numFmt w:val="bullet"/>
      <w:lvlText w:val="•"/>
      <w:lvlJc w:val="left"/>
      <w:pPr>
        <w:ind w:left="6726" w:hanging="411"/>
      </w:pPr>
      <w:rPr>
        <w:lang w:val="ru-RU" w:eastAsia="ru-RU" w:bidi="ru-RU"/>
      </w:rPr>
    </w:lvl>
    <w:lvl w:ilvl="8" w:tplc="EDF0C5D2">
      <w:numFmt w:val="bullet"/>
      <w:lvlText w:val="•"/>
      <w:lvlJc w:val="left"/>
      <w:pPr>
        <w:ind w:left="7673" w:hanging="411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C"/>
    <w:rsid w:val="004C2DEC"/>
    <w:rsid w:val="00F7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C2DEC"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2DE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C2DEC"/>
    <w:pPr>
      <w:spacing w:line="322" w:lineRule="exact"/>
      <w:ind w:left="265" w:hanging="1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C2D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C2DEC"/>
    <w:pPr>
      <w:spacing w:line="322" w:lineRule="exact"/>
      <w:ind w:left="265" w:hanging="164"/>
    </w:pPr>
  </w:style>
  <w:style w:type="paragraph" w:styleId="a6">
    <w:name w:val="Balloon Text"/>
    <w:basedOn w:val="a"/>
    <w:link w:val="a7"/>
    <w:uiPriority w:val="99"/>
    <w:semiHidden/>
    <w:unhideWhenUsed/>
    <w:rsid w:val="004C2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DE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C2DEC"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2DE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C2DEC"/>
    <w:pPr>
      <w:spacing w:line="322" w:lineRule="exact"/>
      <w:ind w:left="265" w:hanging="1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C2D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C2DEC"/>
    <w:pPr>
      <w:spacing w:line="322" w:lineRule="exact"/>
      <w:ind w:left="265" w:hanging="164"/>
    </w:pPr>
  </w:style>
  <w:style w:type="paragraph" w:styleId="a6">
    <w:name w:val="Balloon Text"/>
    <w:basedOn w:val="a"/>
    <w:link w:val="a7"/>
    <w:uiPriority w:val="99"/>
    <w:semiHidden/>
    <w:unhideWhenUsed/>
    <w:rsid w:val="004C2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DE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2020-01-23T09:52:00Z</dcterms:created>
  <dcterms:modified xsi:type="dcterms:W3CDTF">2020-01-23T09:53:00Z</dcterms:modified>
</cp:coreProperties>
</file>