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3" w:rsidRDefault="000C51B3" w:rsidP="000C51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48"/>
        </w:rPr>
        <w:t xml:space="preserve">Консультация для родителей </w:t>
      </w:r>
      <w:bookmarkStart w:id="0" w:name="_GoBack"/>
      <w:bookmarkEnd w:id="0"/>
    </w:p>
    <w:p w:rsidR="000C51B3" w:rsidRDefault="000C51B3" w:rsidP="000C51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48"/>
        </w:rPr>
        <w:t>«</w:t>
      </w:r>
      <w:r w:rsidR="003F2BD8" w:rsidRPr="00526129">
        <w:rPr>
          <w:rFonts w:ascii="Times New Roman" w:hAnsi="Times New Roman" w:cs="Times New Roman"/>
          <w:b/>
          <w:color w:val="FF0000"/>
          <w:sz w:val="48"/>
        </w:rPr>
        <w:t>Народные традиции и их роль в воспитании ребенка</w:t>
      </w:r>
      <w:r>
        <w:rPr>
          <w:rFonts w:ascii="Times New Roman" w:hAnsi="Times New Roman" w:cs="Times New Roman"/>
          <w:b/>
          <w:color w:val="FF0000"/>
          <w:sz w:val="48"/>
        </w:rPr>
        <w:t>»</w:t>
      </w:r>
    </w:p>
    <w:p w:rsidR="000C51B3" w:rsidRDefault="000C51B3" w:rsidP="000C51B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Подготовил: </w:t>
      </w:r>
    </w:p>
    <w:p w:rsidR="00526129" w:rsidRPr="00526129" w:rsidRDefault="000C51B3" w:rsidP="000C51B3">
      <w:pPr>
        <w:jc w:val="right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 Лисицина Л.В.</w:t>
      </w:r>
      <w:r w:rsidR="003F2BD8">
        <w:rPr>
          <w:rFonts w:ascii="Times New Roman" w:hAnsi="Times New Roman" w:cs="Times New Roman"/>
          <w:b/>
          <w:noProof/>
          <w:color w:val="FF0000"/>
          <w:sz w:val="48"/>
          <w:lang w:eastAsia="ru-RU"/>
        </w:rPr>
        <w:t xml:space="preserve"> </w:t>
      </w:r>
      <w:r w:rsidR="003F2BD8">
        <w:rPr>
          <w:rFonts w:ascii="Times New Roman" w:hAnsi="Times New Roman" w:cs="Times New Roman"/>
          <w:b/>
          <w:noProof/>
          <w:color w:val="FF0000"/>
          <w:sz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1514475"/>
            <wp:effectExtent l="0" t="0" r="9525" b="9525"/>
            <wp:wrapSquare wrapText="bothSides"/>
            <wp:docPr id="7" name="Рисунок 7" descr="C:\Users\Admin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BD8">
        <w:rPr>
          <w:rFonts w:ascii="Times New Roman" w:hAnsi="Times New Roman" w:cs="Times New Roman"/>
          <w:b/>
          <w:color w:val="FF0000"/>
          <w:sz w:val="48"/>
        </w:rPr>
        <w:br w:type="textWrapping" w:clear="all"/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В каждой семье есть на это свои взгляды и мысли.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Как бы это смешно не звучало, но иногда мама или папа просто не могут найти подход к своему ребенку, которого они знают с младенчества.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Многие родители считают, что ребенок сам развивается, если растет, посещает детский сад или ходит в школу. Причем эти родители постоянно заняты и не уделяют ребенку должного внимания. Другие же занимают ребенка, записывая его на всевозможные кружки и занятия, в бассейн или в музыкальную школу, что ребенок просто не может вздохнуть. И объясняя это тем, чтобы </w:t>
      </w:r>
      <w:r w:rsidRPr="00526129">
        <w:rPr>
          <w:rFonts w:ascii="Times New Roman" w:hAnsi="Times New Roman" w:cs="Times New Roman"/>
          <w:i/>
          <w:iCs/>
          <w:sz w:val="28"/>
        </w:rPr>
        <w:t>«он не болтался, где  попало»</w:t>
      </w:r>
      <w:r w:rsidRPr="00526129">
        <w:rPr>
          <w:rFonts w:ascii="Times New Roman" w:hAnsi="Times New Roman" w:cs="Times New Roman"/>
          <w:sz w:val="28"/>
        </w:rPr>
        <w:t>. Можно подойти к проблеме воспитания детей как воспитание личности. Что ребенку нужно, чтобы он гармонично развивался? Самое главное для ребенка, а особенно для малышей – это любовь, забота и внимание родителей.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Недаром на Руси всегда славилось домашнее воспитание детей. Приобщение к культуре и нравственным ценностям было первостепенным. Именно через фольклор и народный быт создавались образ и личность ребенка.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Нашей целью является воспитание гармонично развитых детей, уважающих культуру, народные традиции и обычаи нашего народа.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i/>
          <w:iCs/>
          <w:sz w:val="28"/>
          <w:u w:val="single"/>
        </w:rPr>
        <w:t>Для того</w:t>
      </w:r>
      <w:proofErr w:type="gramStart"/>
      <w:r w:rsidRPr="00526129">
        <w:rPr>
          <w:rFonts w:ascii="Times New Roman" w:hAnsi="Times New Roman" w:cs="Times New Roman"/>
          <w:i/>
          <w:iCs/>
          <w:sz w:val="28"/>
          <w:u w:val="single"/>
        </w:rPr>
        <w:t>,</w:t>
      </w:r>
      <w:proofErr w:type="gramEnd"/>
      <w:r w:rsidRPr="00526129">
        <w:rPr>
          <w:rFonts w:ascii="Times New Roman" w:hAnsi="Times New Roman" w:cs="Times New Roman"/>
          <w:i/>
          <w:iCs/>
          <w:sz w:val="28"/>
          <w:u w:val="single"/>
        </w:rPr>
        <w:t xml:space="preserve"> чтобы прийти к поставленной цели, необходимо выполнить следующие задачи: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• проявлять интерес и учить уважительному отношению к культуре;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• воспитывать интерес детей к устному народному творчеству;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b/>
          <w:bCs/>
          <w:sz w:val="28"/>
        </w:rPr>
        <w:lastRenderedPageBreak/>
        <w:t>•</w:t>
      </w:r>
      <w:r w:rsidRPr="00526129">
        <w:rPr>
          <w:rFonts w:ascii="Times New Roman" w:hAnsi="Times New Roman" w:cs="Times New Roman"/>
          <w:sz w:val="28"/>
        </w:rPr>
        <w:t> проявлять любовь и уважение к родному языку и его особенностям;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• воспитывать в детях нравственные качества;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• во всем поддерживать ребенка, развивать его творческие качества;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• учить ребенка правильно и дружелюбно общаться со сверстниками;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• воспитывать уважение к чувствам других</w:t>
      </w:r>
    </w:p>
    <w:p w:rsidR="00526129" w:rsidRPr="00623D27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Для того</w:t>
      </w:r>
      <w:proofErr w:type="gramStart"/>
      <w:r w:rsidRPr="00526129">
        <w:rPr>
          <w:rFonts w:ascii="Times New Roman" w:hAnsi="Times New Roman" w:cs="Times New Roman"/>
          <w:sz w:val="28"/>
        </w:rPr>
        <w:t>,</w:t>
      </w:r>
      <w:proofErr w:type="gramEnd"/>
      <w:r w:rsidRPr="00526129">
        <w:rPr>
          <w:rFonts w:ascii="Times New Roman" w:hAnsi="Times New Roman" w:cs="Times New Roman"/>
          <w:sz w:val="28"/>
        </w:rPr>
        <w:t xml:space="preserve"> чтобы все эти задачи можно было выполнить мы обратимся к традициям русской народной культуры.</w:t>
      </w:r>
      <w:r w:rsidR="00623D27" w:rsidRPr="00623D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Знакомство детей с произведениями фольклора, приобщение их к богатству и красоте народно — прикладного искусства, воспитывает любовь к родному краю. Народная культура учит любить природу, воспитывает трепетное отношение к животным, расширяет кругозор у детей и способствует формированию лучших нравственно-духовных качеств.</w:t>
      </w:r>
    </w:p>
    <w:p w:rsidR="00114FB0" w:rsidRDefault="00114FB0" w:rsidP="00114FB0">
      <w:pPr>
        <w:tabs>
          <w:tab w:val="left" w:pos="27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418B16" wp14:editId="5781CAD2">
            <wp:extent cx="2495550" cy="1828800"/>
            <wp:effectExtent l="0" t="0" r="0" b="0"/>
            <wp:docPr id="5" name="Рисунок 5" descr="C:\Users\Admin\Downloads\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маслениц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Уже с раннего возраста можно ребенка приучать к культуре, через игры и занятия. Тем более это же так интересно и занимательно для него, а родители получают истинное наслаждение, от того, что у их чада все получается!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Великий педагог А. Я. Коменский писал: «Народ и народные языки находятся в величайшем презрении, чем им наносится величайшая обида. Пусть всякому народу все передается на родном языке</w:t>
      </w:r>
      <w:proofErr w:type="gramStart"/>
      <w:r w:rsidRPr="00526129">
        <w:rPr>
          <w:rFonts w:ascii="Times New Roman" w:hAnsi="Times New Roman" w:cs="Times New Roman"/>
          <w:sz w:val="28"/>
        </w:rPr>
        <w:t>.».</w:t>
      </w:r>
      <w:proofErr w:type="gramEnd"/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Народная педагогика заключает в себе многовековую культуру воспитания, общие черты воспитания разных народов, сохранившиеся в устном народном творчестве, обычаях, детских играх, обрядах.</w:t>
      </w:r>
    </w:p>
    <w:p w:rsidR="00526129" w:rsidRPr="00526129" w:rsidRDefault="00526129" w:rsidP="00526129">
      <w:pPr>
        <w:rPr>
          <w:rFonts w:ascii="Times New Roman" w:hAnsi="Times New Roman" w:cs="Times New Roman"/>
          <w:sz w:val="28"/>
        </w:rPr>
      </w:pPr>
      <w:r w:rsidRPr="00526129">
        <w:rPr>
          <w:rFonts w:ascii="Times New Roman" w:hAnsi="Times New Roman" w:cs="Times New Roman"/>
          <w:sz w:val="28"/>
        </w:rPr>
        <w:t>С раннего детства через игры, забавы старшие учат младших общению, добру, воспитывая и обучая.</w:t>
      </w:r>
      <w:r>
        <w:rPr>
          <w:rFonts w:ascii="Times New Roman" w:hAnsi="Times New Roman" w:cs="Times New Roman"/>
          <w:sz w:val="28"/>
        </w:rPr>
        <w:t xml:space="preserve"> </w:t>
      </w:r>
      <w:r w:rsidRPr="00526129">
        <w:rPr>
          <w:rFonts w:ascii="Times New Roman" w:hAnsi="Times New Roman" w:cs="Times New Roman"/>
          <w:sz w:val="28"/>
        </w:rPr>
        <w:t xml:space="preserve">В настоящее время, к сожалению, большинство традиционных видов деятельности утрачено. Но в некоторых, деревнях и селах, в России, еще сохранились крестьянские обычаи, обряды и праздники, </w:t>
      </w:r>
      <w:r w:rsidRPr="00526129">
        <w:rPr>
          <w:rFonts w:ascii="Times New Roman" w:hAnsi="Times New Roman" w:cs="Times New Roman"/>
          <w:sz w:val="28"/>
        </w:rPr>
        <w:lastRenderedPageBreak/>
        <w:t>причем передавая из поколения в поколение свой опыт детям. Тем самым эти места стали уникальными в нашей жизни. Поэтому некоторые люди специально едут на другой конец земли, чтобы посмотреть, а главное – принять участие в таких праздниках!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6129">
        <w:rPr>
          <w:rFonts w:ascii="Times New Roman" w:hAnsi="Times New Roman" w:cs="Times New Roman"/>
          <w:sz w:val="28"/>
        </w:rPr>
        <w:t>Чтобы приобщить к истоком народной культуры и вызвать интерес у ребенка к традициям, надо воспитывать это не только на занятиях, но и дома.</w:t>
      </w:r>
      <w:proofErr w:type="gramEnd"/>
      <w:r w:rsidRPr="00526129">
        <w:rPr>
          <w:rFonts w:ascii="Times New Roman" w:hAnsi="Times New Roman" w:cs="Times New Roman"/>
          <w:sz w:val="28"/>
        </w:rPr>
        <w:t xml:space="preserve"> Главное то, что ребенок может прочувствовать, понять и принять вместе со взрослым и только через наглядные примеры. Ведь очень сложно воспитать гармонично развитого человека, который не будет знать своих предков и их традиции.</w:t>
      </w:r>
      <w:r>
        <w:rPr>
          <w:rFonts w:ascii="Times New Roman" w:hAnsi="Times New Roman" w:cs="Times New Roman"/>
          <w:sz w:val="28"/>
        </w:rPr>
        <w:t xml:space="preserve"> </w:t>
      </w:r>
      <w:r w:rsidRPr="00526129">
        <w:rPr>
          <w:rFonts w:ascii="Times New Roman" w:hAnsi="Times New Roman" w:cs="Times New Roman"/>
          <w:sz w:val="28"/>
        </w:rPr>
        <w:t>Обогащение народной культурой позволит глубже проникнуться в художественн</w:t>
      </w:r>
      <w:proofErr w:type="gramStart"/>
      <w:r w:rsidRPr="00526129">
        <w:rPr>
          <w:rFonts w:ascii="Times New Roman" w:hAnsi="Times New Roman" w:cs="Times New Roman"/>
          <w:sz w:val="28"/>
        </w:rPr>
        <w:t>о-</w:t>
      </w:r>
      <w:proofErr w:type="gramEnd"/>
      <w:r w:rsidRPr="00526129">
        <w:rPr>
          <w:rFonts w:ascii="Times New Roman" w:hAnsi="Times New Roman" w:cs="Times New Roman"/>
          <w:sz w:val="28"/>
        </w:rPr>
        <w:t xml:space="preserve"> эстетическое воспитания детей, приобщить их к традициям, поможет привить каждому ребенку любовь к творчеству, к прошлому своего народа.</w:t>
      </w:r>
    </w:p>
    <w:p w:rsidR="00526129" w:rsidRPr="00526129" w:rsidRDefault="00526129" w:rsidP="00526129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526129">
        <w:rPr>
          <w:rFonts w:ascii="Times New Roman" w:hAnsi="Times New Roman" w:cs="Times New Roman"/>
          <w:b/>
          <w:i/>
          <w:color w:val="FF0000"/>
          <w:sz w:val="28"/>
        </w:rPr>
        <w:t>Давайте любить свою историю, свою страну и свои традиции! А самое главная наша задача – это передать и прочувствовать это все со своими детьми. Если сейчас каждый из нас хоть чуточку начнет ценить то, что мы имеем, передавать своим детям и прилагать все усилия, чтобы все это сохранить, то нас ждет светлое будущее!</w:t>
      </w:r>
    </w:p>
    <w:p w:rsidR="00DE1B29" w:rsidRPr="00526129" w:rsidRDefault="00114FB0" w:rsidP="00114FB0">
      <w:pPr>
        <w:tabs>
          <w:tab w:val="left" w:pos="3180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1847850" cy="2466975"/>
            <wp:effectExtent l="0" t="0" r="0" b="9525"/>
            <wp:docPr id="4" name="Рисунок 4" descr="C:\Users\Admin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B29" w:rsidRPr="005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58"/>
    <w:rsid w:val="000C51B3"/>
    <w:rsid w:val="00114FB0"/>
    <w:rsid w:val="003F2BD8"/>
    <w:rsid w:val="00526129"/>
    <w:rsid w:val="00623D27"/>
    <w:rsid w:val="00C73A58"/>
    <w:rsid w:val="00D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dcterms:created xsi:type="dcterms:W3CDTF">2023-02-13T17:12:00Z</dcterms:created>
  <dcterms:modified xsi:type="dcterms:W3CDTF">2023-02-14T09:55:00Z</dcterms:modified>
</cp:coreProperties>
</file>