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33" w:rsidRDefault="00327233" w:rsidP="0022209D">
      <w:pPr>
        <w:shd w:val="clear" w:color="auto" w:fill="FFFFFF"/>
        <w:spacing w:before="100" w:beforeAutospacing="1" w:after="210" w:line="360" w:lineRule="auto"/>
        <w:jc w:val="center"/>
        <w:outlineLvl w:val="0"/>
        <w:rPr>
          <w:rFonts w:ascii="Times New Roman" w:hAnsi="Times New Roman"/>
          <w:b/>
          <w:i/>
          <w:iCs/>
          <w:kern w:val="36"/>
          <w:sz w:val="28"/>
          <w:szCs w:val="28"/>
          <w:lang w:eastAsia="ru-RU"/>
        </w:rPr>
      </w:pPr>
      <w:r w:rsidRPr="0022209D">
        <w:rPr>
          <w:rFonts w:ascii="Times New Roman" w:hAnsi="Times New Roman"/>
          <w:b/>
          <w:i/>
          <w:iCs/>
          <w:kern w:val="36"/>
          <w:sz w:val="28"/>
          <w:szCs w:val="28"/>
          <w:lang w:eastAsia="ru-RU"/>
        </w:rPr>
        <w:t>Логопедические игры на кухне.</w:t>
      </w:r>
    </w:p>
    <w:p w:rsidR="0032562D" w:rsidRPr="0022209D" w:rsidRDefault="0032562D" w:rsidP="0022209D">
      <w:pPr>
        <w:shd w:val="clear" w:color="auto" w:fill="FFFFFF"/>
        <w:spacing w:before="100" w:beforeAutospacing="1" w:after="210" w:line="360" w:lineRule="auto"/>
        <w:jc w:val="center"/>
        <w:outlineLvl w:val="0"/>
        <w:rPr>
          <w:rFonts w:ascii="Times New Roman" w:hAnsi="Times New Roman"/>
          <w:b/>
          <w:i/>
          <w:iCs/>
          <w:kern w:val="36"/>
          <w:sz w:val="28"/>
          <w:szCs w:val="28"/>
          <w:lang w:eastAsia="ru-RU"/>
        </w:rPr>
      </w:pPr>
      <w:r>
        <w:rPr>
          <w:rFonts w:ascii="Times New Roman" w:hAnsi="Times New Roman"/>
          <w:b/>
          <w:i/>
          <w:iCs/>
          <w:kern w:val="36"/>
          <w:sz w:val="28"/>
          <w:szCs w:val="28"/>
          <w:lang w:eastAsia="ru-RU"/>
        </w:rPr>
        <w:t xml:space="preserve">Подготовила: учитель-логопед </w:t>
      </w:r>
      <w:proofErr w:type="spellStart"/>
      <w:r>
        <w:rPr>
          <w:rFonts w:ascii="Times New Roman" w:hAnsi="Times New Roman"/>
          <w:b/>
          <w:i/>
          <w:iCs/>
          <w:kern w:val="36"/>
          <w:sz w:val="28"/>
          <w:szCs w:val="28"/>
          <w:lang w:eastAsia="ru-RU"/>
        </w:rPr>
        <w:t>Роттер</w:t>
      </w:r>
      <w:proofErr w:type="spellEnd"/>
      <w:r>
        <w:rPr>
          <w:rFonts w:ascii="Times New Roman" w:hAnsi="Times New Roman"/>
          <w:b/>
          <w:i/>
          <w:iCs/>
          <w:kern w:val="36"/>
          <w:sz w:val="28"/>
          <w:szCs w:val="28"/>
          <w:lang w:eastAsia="ru-RU"/>
        </w:rPr>
        <w:t xml:space="preserve"> Марина Александровна</w:t>
      </w:r>
      <w:bookmarkStart w:id="0" w:name="_GoBack"/>
      <w:bookmarkEnd w:id="0"/>
    </w:p>
    <w:p w:rsidR="0022209D" w:rsidRDefault="00B24F2D" w:rsidP="0022209D">
      <w:pPr>
        <w:shd w:val="clear" w:color="auto" w:fill="FFFFFF"/>
        <w:spacing w:before="100" w:beforeAutospacing="1"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 xml:space="preserve">Не секрет, что значительную часть времени </w:t>
      </w:r>
      <w:r w:rsidR="0022209D">
        <w:rPr>
          <w:rFonts w:ascii="Times New Roman" w:hAnsi="Times New Roman"/>
          <w:color w:val="222222"/>
          <w:sz w:val="28"/>
          <w:szCs w:val="24"/>
          <w:lang w:eastAsia="ru-RU"/>
        </w:rPr>
        <w:t>мамы, котор</w:t>
      </w:r>
      <w:r w:rsidR="0032562D">
        <w:rPr>
          <w:rFonts w:ascii="Times New Roman" w:hAnsi="Times New Roman"/>
          <w:color w:val="222222"/>
          <w:sz w:val="28"/>
          <w:szCs w:val="24"/>
          <w:lang w:eastAsia="ru-RU"/>
        </w:rPr>
        <w:t>ые</w:t>
      </w:r>
      <w:r w:rsidR="0022209D">
        <w:rPr>
          <w:rFonts w:ascii="Times New Roman" w:hAnsi="Times New Roman"/>
          <w:color w:val="222222"/>
          <w:sz w:val="28"/>
          <w:szCs w:val="24"/>
          <w:lang w:eastAsia="ru-RU"/>
        </w:rPr>
        <w:t xml:space="preserve"> занима</w:t>
      </w:r>
      <w:r w:rsidR="0032562D">
        <w:rPr>
          <w:rFonts w:ascii="Times New Roman" w:hAnsi="Times New Roman"/>
          <w:color w:val="222222"/>
          <w:sz w:val="28"/>
          <w:szCs w:val="24"/>
          <w:lang w:eastAsia="ru-RU"/>
        </w:rPr>
        <w:t>ют</w:t>
      </w:r>
      <w:r w:rsidR="0022209D">
        <w:rPr>
          <w:rFonts w:ascii="Times New Roman" w:hAnsi="Times New Roman"/>
          <w:color w:val="222222"/>
          <w:sz w:val="28"/>
          <w:szCs w:val="24"/>
          <w:lang w:eastAsia="ru-RU"/>
        </w:rPr>
        <w:t>ся воспитанием детей,  проводят</w:t>
      </w:r>
      <w:r w:rsidR="00327233" w:rsidRPr="00B24F2D">
        <w:rPr>
          <w:rFonts w:ascii="Times New Roman" w:hAnsi="Times New Roman"/>
          <w:color w:val="222222"/>
          <w:sz w:val="28"/>
          <w:szCs w:val="24"/>
          <w:lang w:eastAsia="ru-RU"/>
        </w:rPr>
        <w:t xml:space="preserve"> на кухне. </w:t>
      </w:r>
      <w:r w:rsidR="0022209D">
        <w:rPr>
          <w:rFonts w:ascii="Times New Roman" w:hAnsi="Times New Roman"/>
          <w:color w:val="222222"/>
          <w:sz w:val="28"/>
          <w:szCs w:val="24"/>
          <w:lang w:eastAsia="ru-RU"/>
        </w:rPr>
        <w:t>Чтобы это время не пропадало зря, используйте</w:t>
      </w:r>
      <w:r w:rsidR="00327233" w:rsidRPr="00B24F2D">
        <w:rPr>
          <w:rFonts w:ascii="Times New Roman" w:hAnsi="Times New Roman"/>
          <w:color w:val="222222"/>
          <w:sz w:val="28"/>
          <w:szCs w:val="24"/>
          <w:lang w:eastAsia="ru-RU"/>
        </w:rPr>
        <w:t xml:space="preserve">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w:t>
      </w:r>
      <w:r w:rsidRPr="00B24F2D">
        <w:rPr>
          <w:rFonts w:ascii="Times New Roman" w:hAnsi="Times New Roman"/>
          <w:color w:val="222222"/>
          <w:sz w:val="28"/>
          <w:szCs w:val="24"/>
          <w:lang w:eastAsia="ru-RU"/>
        </w:rPr>
        <w:t>тесно связано с развитием речи.</w:t>
      </w:r>
    </w:p>
    <w:p w:rsidR="0022209D" w:rsidRDefault="00B24F2D"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w:t>
      </w:r>
      <w:r w:rsidRPr="00B24F2D">
        <w:rPr>
          <w:rFonts w:ascii="Times New Roman" w:hAnsi="Times New Roman"/>
          <w:color w:val="222222"/>
          <w:sz w:val="28"/>
          <w:szCs w:val="24"/>
          <w:lang w:eastAsia="ru-RU"/>
        </w:rPr>
        <w:t xml:space="preserve"> яичной скорлупы.</w:t>
      </w:r>
      <w:r w:rsidR="00327233" w:rsidRPr="00B24F2D">
        <w:rPr>
          <w:rFonts w:ascii="Times New Roman" w:hAnsi="Times New Roman"/>
          <w:color w:val="222222"/>
          <w:sz w:val="28"/>
          <w:szCs w:val="24"/>
          <w:lang w:eastAsia="ru-RU"/>
        </w:rPr>
        <w:br/>
      </w: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 xml:space="preserve">Увлекательными могут быть игры с соленым тестом. Поделки из него хранятся очень долго, ими даже можно играть. Рецепт приготовления прост: два стакана муки, один стакан соли, один стакан воды (ее можно подкрасить), две столовые ложки растительного </w:t>
      </w: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масла – все смешать, чуть подогреть и получится мя</w:t>
      </w:r>
      <w:r w:rsidRPr="00B24F2D">
        <w:rPr>
          <w:rFonts w:ascii="Times New Roman" w:hAnsi="Times New Roman"/>
          <w:color w:val="222222"/>
          <w:sz w:val="28"/>
          <w:szCs w:val="24"/>
          <w:lang w:eastAsia="ru-RU"/>
        </w:rPr>
        <w:t>гкий комок. Лепите на здоровье!</w:t>
      </w:r>
    </w:p>
    <w:p w:rsidR="0022209D" w:rsidRDefault="00B24F2D"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Наверное, в каждом доме есть старая пряжа, нитки, вата, поролон, пух, пуговицы, бисер… найдите им достойное применение! Из ваты и ниток, пуговиц и бусинок попробуйте сделать портрет</w:t>
      </w:r>
      <w:r w:rsidRPr="00B24F2D">
        <w:rPr>
          <w:rFonts w:ascii="Times New Roman" w:hAnsi="Times New Roman"/>
          <w:color w:val="222222"/>
          <w:sz w:val="28"/>
          <w:szCs w:val="24"/>
          <w:lang w:eastAsia="ru-RU"/>
        </w:rPr>
        <w:t xml:space="preserve"> зайчика или вашей кошки Мурки.</w:t>
      </w:r>
      <w:r w:rsidR="00327233" w:rsidRPr="00B24F2D">
        <w:rPr>
          <w:rFonts w:ascii="Times New Roman" w:hAnsi="Times New Roman"/>
          <w:color w:val="222222"/>
          <w:sz w:val="28"/>
          <w:szCs w:val="24"/>
          <w:lang w:eastAsia="ru-RU"/>
        </w:rPr>
        <w:b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w:t>
      </w:r>
      <w:r w:rsidRPr="00B24F2D">
        <w:rPr>
          <w:rFonts w:ascii="Times New Roman" w:hAnsi="Times New Roman"/>
          <w:color w:val="222222"/>
          <w:sz w:val="28"/>
          <w:szCs w:val="24"/>
          <w:lang w:eastAsia="ru-RU"/>
        </w:rPr>
        <w:t>атная, наждачная бумага и т. д.</w:t>
      </w:r>
    </w:p>
    <w:p w:rsidR="0022209D" w:rsidRDefault="00B24F2D"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Предложите ребенку сделать панно из пуговиц. Если малышу трудно их пришивать, то их можно укрепить на тонком слое пл</w:t>
      </w:r>
      <w:r w:rsidRPr="00B24F2D">
        <w:rPr>
          <w:rFonts w:ascii="Times New Roman" w:hAnsi="Times New Roman"/>
          <w:color w:val="222222"/>
          <w:sz w:val="28"/>
          <w:szCs w:val="24"/>
          <w:lang w:eastAsia="ru-RU"/>
        </w:rPr>
        <w:t>астилина (как яичную скорлупу).</w:t>
      </w:r>
      <w:r w:rsidR="00327233" w:rsidRPr="00B24F2D">
        <w:rPr>
          <w:rFonts w:ascii="Times New Roman" w:hAnsi="Times New Roman"/>
          <w:color w:val="222222"/>
          <w:sz w:val="28"/>
          <w:szCs w:val="24"/>
          <w:lang w:eastAsia="ru-RU"/>
        </w:rPr>
        <w:br/>
      </w:r>
      <w:r w:rsidR="0022209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 xml:space="preserve">Помешивая ложкой в стакане, закрывая крышкой кастрюлю, предложите </w:t>
      </w:r>
      <w:r w:rsidR="00327233" w:rsidRPr="00B24F2D">
        <w:rPr>
          <w:rFonts w:ascii="Times New Roman" w:hAnsi="Times New Roman"/>
          <w:color w:val="222222"/>
          <w:sz w:val="28"/>
          <w:szCs w:val="24"/>
          <w:lang w:eastAsia="ru-RU"/>
        </w:rPr>
        <w:lastRenderedPageBreak/>
        <w:t>отвернувшемуся ребенку отгадать, какие предмет</w:t>
      </w:r>
      <w:r w:rsidRPr="00B24F2D">
        <w:rPr>
          <w:rFonts w:ascii="Times New Roman" w:hAnsi="Times New Roman"/>
          <w:color w:val="222222"/>
          <w:sz w:val="28"/>
          <w:szCs w:val="24"/>
          <w:lang w:eastAsia="ru-RU"/>
        </w:rPr>
        <w:t>ы могут издавать такие звуки.</w:t>
      </w:r>
      <w:r w:rsidRPr="00B24F2D">
        <w:rPr>
          <w:rFonts w:ascii="Times New Roman" w:hAnsi="Times New Roman"/>
          <w:color w:val="222222"/>
          <w:sz w:val="28"/>
          <w:szCs w:val="24"/>
          <w:lang w:eastAsia="ru-RU"/>
        </w:rPr>
        <w:br/>
      </w:r>
      <w:proofErr w:type="gramStart"/>
      <w:r w:rsidRPr="00B24F2D">
        <w:rPr>
          <w:rFonts w:ascii="Times New Roman" w:hAnsi="Times New Roman"/>
          <w:color w:val="222222"/>
          <w:sz w:val="28"/>
          <w:szCs w:val="24"/>
          <w:lang w:eastAsia="ru-RU"/>
        </w:rPr>
        <w:t>В</w:t>
      </w:r>
      <w:r w:rsidR="00327233" w:rsidRPr="00B24F2D">
        <w:rPr>
          <w:rFonts w:ascii="Times New Roman" w:hAnsi="Times New Roman"/>
          <w:color w:val="222222"/>
          <w:sz w:val="28"/>
          <w:szCs w:val="24"/>
          <w:lang w:eastAsia="ru-RU"/>
        </w:rPr>
        <w:t>месте с ребенком попробуйте приготовить ужин (в названии блюд должен быть звук [С]: салат, сырники, морс, суп.</w:t>
      </w:r>
      <w:proofErr w:type="gramEnd"/>
      <w:r w:rsidR="00327233" w:rsidRPr="00B24F2D">
        <w:rPr>
          <w:rFonts w:ascii="Times New Roman" w:hAnsi="Times New Roman"/>
          <w:color w:val="222222"/>
          <w:sz w:val="28"/>
          <w:szCs w:val="24"/>
          <w:lang w:eastAsia="ru-RU"/>
        </w:rPr>
        <w:t xml:space="preserve">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00327233" w:rsidRPr="00B24F2D">
        <w:rPr>
          <w:rFonts w:ascii="Times New Roman" w:hAnsi="Times New Roman"/>
          <w:color w:val="222222"/>
          <w:sz w:val="28"/>
          <w:szCs w:val="24"/>
          <w:lang w:eastAsia="ru-RU"/>
        </w:rPr>
        <w:t>По этому</w:t>
      </w:r>
      <w:proofErr w:type="gramEnd"/>
      <w:r w:rsidR="00327233" w:rsidRPr="00B24F2D">
        <w:rPr>
          <w:rFonts w:ascii="Times New Roman" w:hAnsi="Times New Roman"/>
          <w:color w:val="222222"/>
          <w:sz w:val="28"/>
          <w:szCs w:val="24"/>
          <w:lang w:eastAsia="ru-RU"/>
        </w:rPr>
        <w:t xml:space="preserve"> же принципу придумайте меню с названием блюд</w:t>
      </w:r>
      <w:r w:rsidRPr="00B24F2D">
        <w:rPr>
          <w:rFonts w:ascii="Times New Roman" w:hAnsi="Times New Roman"/>
          <w:color w:val="222222"/>
          <w:sz w:val="28"/>
          <w:szCs w:val="24"/>
          <w:lang w:eastAsia="ru-RU"/>
        </w:rPr>
        <w:t>, где встречаются другие звуки.</w:t>
      </w:r>
      <w:r w:rsidR="00327233" w:rsidRPr="00B24F2D">
        <w:rPr>
          <w:rFonts w:ascii="Times New Roman" w:hAnsi="Times New Roman"/>
          <w:color w:val="222222"/>
          <w:sz w:val="28"/>
          <w:szCs w:val="24"/>
          <w:lang w:eastAsia="ru-RU"/>
        </w:rPr>
        <w:br/>
      </w:r>
      <w:r w:rsidRPr="00B24F2D">
        <w:rPr>
          <w:rFonts w:ascii="Times New Roman" w:hAnsi="Times New Roman"/>
          <w:color w:val="222222"/>
          <w:sz w:val="28"/>
          <w:szCs w:val="24"/>
          <w:lang w:eastAsia="ru-RU"/>
        </w:rPr>
        <w:t xml:space="preserve">             </w:t>
      </w:r>
      <w:proofErr w:type="gramStart"/>
      <w:r w:rsidR="00327233" w:rsidRPr="00B24F2D">
        <w:rPr>
          <w:rFonts w:ascii="Times New Roman" w:hAnsi="Times New Roman"/>
          <w:color w:val="222222"/>
          <w:sz w:val="28"/>
          <w:szCs w:val="24"/>
          <w:lang w:eastAsia="ru-RU"/>
        </w:rPr>
        <w:t>Предложите ребенку убрать или помыть посуду, в названии которой есть звук [Ч] – чашки, чайник, а затем со звуком [Л] –</w:t>
      </w:r>
      <w:r w:rsidRPr="00B24F2D">
        <w:rPr>
          <w:rFonts w:ascii="Times New Roman" w:hAnsi="Times New Roman"/>
          <w:color w:val="222222"/>
          <w:sz w:val="28"/>
          <w:szCs w:val="24"/>
          <w:lang w:eastAsia="ru-RU"/>
        </w:rPr>
        <w:t xml:space="preserve"> ложки, вилки, салатник и т. д.</w:t>
      </w:r>
      <w:r w:rsidR="00327233" w:rsidRPr="00B24F2D">
        <w:rPr>
          <w:rFonts w:ascii="Times New Roman" w:hAnsi="Times New Roman"/>
          <w:color w:val="222222"/>
          <w:sz w:val="28"/>
          <w:szCs w:val="24"/>
          <w:lang w:eastAsia="ru-RU"/>
        </w:rPr>
        <w:br/>
        <w:t>Покажите ребенку свои покупки.</w:t>
      </w:r>
      <w:proofErr w:type="gramEnd"/>
      <w:r w:rsidR="00327233" w:rsidRPr="00B24F2D">
        <w:rPr>
          <w:rFonts w:ascii="Times New Roman" w:hAnsi="Times New Roman"/>
          <w:color w:val="222222"/>
          <w:sz w:val="28"/>
          <w:szCs w:val="24"/>
          <w:lang w:eastAsia="ru-RU"/>
        </w:rPr>
        <w:t xml:space="preserve"> Пусть он перечислит те из них, в названии которых есть звук [</w:t>
      </w:r>
      <w:proofErr w:type="gramStart"/>
      <w:r w:rsidR="00327233" w:rsidRPr="00B24F2D">
        <w:rPr>
          <w:rFonts w:ascii="Times New Roman" w:hAnsi="Times New Roman"/>
          <w:color w:val="222222"/>
          <w:sz w:val="28"/>
          <w:szCs w:val="24"/>
          <w:lang w:eastAsia="ru-RU"/>
        </w:rPr>
        <w:t>Р</w:t>
      </w:r>
      <w:proofErr w:type="gramEnd"/>
      <w:r w:rsidR="00327233" w:rsidRPr="00B24F2D">
        <w:rPr>
          <w:rFonts w:ascii="Times New Roman" w:hAnsi="Times New Roman"/>
          <w:color w:val="222222"/>
          <w:sz w:val="28"/>
          <w:szCs w:val="24"/>
          <w:lang w:eastAsia="ru-RU"/>
        </w:rPr>
        <w:t>]. Если ребенок затрудняется ответить, предложите наводящие вопрос</w:t>
      </w:r>
      <w:r w:rsidRPr="00B24F2D">
        <w:rPr>
          <w:rFonts w:ascii="Times New Roman" w:hAnsi="Times New Roman"/>
          <w:color w:val="222222"/>
          <w:sz w:val="28"/>
          <w:szCs w:val="24"/>
          <w:lang w:eastAsia="ru-RU"/>
        </w:rPr>
        <w:t>ы:</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Кар-р-р-</w:t>
      </w:r>
      <w:proofErr w:type="spellStart"/>
      <w:r w:rsidRPr="00B24F2D">
        <w:rPr>
          <w:rFonts w:ascii="Times New Roman" w:hAnsi="Times New Roman"/>
          <w:color w:val="222222"/>
          <w:sz w:val="28"/>
          <w:szCs w:val="24"/>
          <w:lang w:eastAsia="ru-RU"/>
        </w:rPr>
        <w:t>тофель</w:t>
      </w:r>
      <w:proofErr w:type="spellEnd"/>
      <w:r w:rsidRPr="00B24F2D">
        <w:rPr>
          <w:rFonts w:ascii="Times New Roman" w:hAnsi="Times New Roman"/>
          <w:color w:val="222222"/>
          <w:sz w:val="28"/>
          <w:szCs w:val="24"/>
          <w:lang w:eastAsia="ru-RU"/>
        </w:rPr>
        <w:t xml:space="preserve"> или капусту? </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Ар-р-р-</w:t>
      </w:r>
      <w:proofErr w:type="spellStart"/>
      <w:r w:rsidRPr="00B24F2D">
        <w:rPr>
          <w:rFonts w:ascii="Times New Roman" w:hAnsi="Times New Roman"/>
          <w:color w:val="222222"/>
          <w:sz w:val="28"/>
          <w:szCs w:val="24"/>
          <w:lang w:eastAsia="ru-RU"/>
        </w:rPr>
        <w:t>буз</w:t>
      </w:r>
      <w:proofErr w:type="spellEnd"/>
      <w:r w:rsidRPr="00B24F2D">
        <w:rPr>
          <w:rFonts w:ascii="Times New Roman" w:hAnsi="Times New Roman"/>
          <w:color w:val="222222"/>
          <w:sz w:val="28"/>
          <w:szCs w:val="24"/>
          <w:lang w:eastAsia="ru-RU"/>
        </w:rPr>
        <w:t xml:space="preserve"> или дыню?</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Пер-р-р-</w:t>
      </w:r>
      <w:proofErr w:type="spellStart"/>
      <w:r w:rsidRPr="00B24F2D">
        <w:rPr>
          <w:rFonts w:ascii="Times New Roman" w:hAnsi="Times New Roman"/>
          <w:color w:val="222222"/>
          <w:sz w:val="28"/>
          <w:szCs w:val="24"/>
          <w:lang w:eastAsia="ru-RU"/>
        </w:rPr>
        <w:t>сики</w:t>
      </w:r>
      <w:proofErr w:type="spellEnd"/>
      <w:r w:rsidRPr="00B24F2D">
        <w:rPr>
          <w:rFonts w:ascii="Times New Roman" w:hAnsi="Times New Roman"/>
          <w:color w:val="222222"/>
          <w:sz w:val="28"/>
          <w:szCs w:val="24"/>
          <w:lang w:eastAsia="ru-RU"/>
        </w:rPr>
        <w:t xml:space="preserve"> или бананы?</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Лук или </w:t>
      </w:r>
      <w:proofErr w:type="spellStart"/>
      <w:r w:rsidRPr="00B24F2D">
        <w:rPr>
          <w:rFonts w:ascii="Times New Roman" w:hAnsi="Times New Roman"/>
          <w:color w:val="222222"/>
          <w:sz w:val="28"/>
          <w:szCs w:val="24"/>
          <w:lang w:eastAsia="ru-RU"/>
        </w:rPr>
        <w:t>огур</w:t>
      </w:r>
      <w:proofErr w:type="spellEnd"/>
      <w:r w:rsidRPr="00B24F2D">
        <w:rPr>
          <w:rFonts w:ascii="Times New Roman" w:hAnsi="Times New Roman"/>
          <w:color w:val="222222"/>
          <w:sz w:val="28"/>
          <w:szCs w:val="24"/>
          <w:lang w:eastAsia="ru-RU"/>
        </w:rPr>
        <w:t>-р-р-</w:t>
      </w:r>
      <w:proofErr w:type="spellStart"/>
      <w:r w:rsidRPr="00B24F2D">
        <w:rPr>
          <w:rFonts w:ascii="Times New Roman" w:hAnsi="Times New Roman"/>
          <w:color w:val="222222"/>
          <w:sz w:val="28"/>
          <w:szCs w:val="24"/>
          <w:lang w:eastAsia="ru-RU"/>
        </w:rPr>
        <w:t>цы</w:t>
      </w:r>
      <w:proofErr w:type="spellEnd"/>
      <w:r w:rsidRPr="00B24F2D">
        <w:rPr>
          <w:rFonts w:ascii="Times New Roman" w:hAnsi="Times New Roman"/>
          <w:color w:val="222222"/>
          <w:sz w:val="28"/>
          <w:szCs w:val="24"/>
          <w:lang w:eastAsia="ru-RU"/>
        </w:rPr>
        <w:t xml:space="preserve">? </w:t>
      </w:r>
    </w:p>
    <w:p w:rsidR="00327233" w:rsidRPr="00B24F2D" w:rsidRDefault="00327233"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Помидор-р-</w:t>
      </w:r>
      <w:proofErr w:type="spellStart"/>
      <w:r w:rsidRPr="00B24F2D">
        <w:rPr>
          <w:rFonts w:ascii="Times New Roman" w:hAnsi="Times New Roman"/>
          <w:color w:val="222222"/>
          <w:sz w:val="28"/>
          <w:szCs w:val="24"/>
          <w:lang w:eastAsia="ru-RU"/>
        </w:rPr>
        <w:t>ры</w:t>
      </w:r>
      <w:proofErr w:type="spellEnd"/>
      <w:r w:rsidRPr="00B24F2D">
        <w:rPr>
          <w:rFonts w:ascii="Times New Roman" w:hAnsi="Times New Roman"/>
          <w:color w:val="222222"/>
          <w:sz w:val="28"/>
          <w:szCs w:val="24"/>
          <w:lang w:eastAsia="ru-RU"/>
        </w:rPr>
        <w:t xml:space="preserve"> или баклажаны?</w:t>
      </w:r>
    </w:p>
    <w:p w:rsidR="00327233" w:rsidRPr="0022209D" w:rsidRDefault="0022209D" w:rsidP="0022209D">
      <w:pPr>
        <w:spacing w:before="100" w:beforeAutospacing="1" w:after="100" w:afterAutospacing="1" w:line="360" w:lineRule="auto"/>
        <w:jc w:val="center"/>
        <w:rPr>
          <w:rFonts w:ascii="Times New Roman" w:hAnsi="Times New Roman"/>
          <w:b/>
          <w:sz w:val="24"/>
        </w:rPr>
      </w:pPr>
      <w:r w:rsidRPr="0022209D">
        <w:rPr>
          <w:rFonts w:ascii="Times New Roman" w:hAnsi="Times New Roman"/>
          <w:b/>
          <w:sz w:val="24"/>
        </w:rPr>
        <w:t>Удачи Вам!</w:t>
      </w:r>
    </w:p>
    <w:p w:rsidR="00B24F2D" w:rsidRDefault="00B24F2D">
      <w:pPr>
        <w:spacing w:before="100" w:beforeAutospacing="1" w:after="100" w:afterAutospacing="1" w:line="360" w:lineRule="auto"/>
        <w:jc w:val="both"/>
      </w:pPr>
    </w:p>
    <w:sectPr w:rsidR="00B24F2D" w:rsidSect="0032562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6"/>
    <w:rsid w:val="00094BD7"/>
    <w:rsid w:val="0022209D"/>
    <w:rsid w:val="00270A06"/>
    <w:rsid w:val="0032562D"/>
    <w:rsid w:val="00327233"/>
    <w:rsid w:val="004D0B5F"/>
    <w:rsid w:val="00916782"/>
    <w:rsid w:val="009A4CF5"/>
    <w:rsid w:val="00B24F2D"/>
    <w:rsid w:val="00D73E7D"/>
    <w:rsid w:val="00EF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06"/>
    <w:pPr>
      <w:spacing w:after="200" w:line="276" w:lineRule="auto"/>
    </w:pPr>
    <w:rPr>
      <w:lang w:eastAsia="en-US"/>
    </w:rPr>
  </w:style>
  <w:style w:type="paragraph" w:styleId="1">
    <w:name w:val="heading 1"/>
    <w:basedOn w:val="a"/>
    <w:link w:val="10"/>
    <w:uiPriority w:val="99"/>
    <w:qFormat/>
    <w:rsid w:val="00EF3826"/>
    <w:pPr>
      <w:spacing w:before="100" w:beforeAutospacing="1" w:after="210" w:line="240" w:lineRule="auto"/>
      <w:outlineLvl w:val="0"/>
    </w:pPr>
    <w:rPr>
      <w:rFonts w:ascii="Georgia" w:eastAsia="Times New Roman" w:hAnsi="Georgia"/>
      <w:i/>
      <w:iCs/>
      <w:color w:val="70707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3826"/>
    <w:rPr>
      <w:rFonts w:ascii="Georgia" w:hAnsi="Georgia" w:cs="Times New Roman"/>
      <w:i/>
      <w:iCs/>
      <w:color w:val="707070"/>
      <w:kern w:val="36"/>
      <w:sz w:val="33"/>
      <w:szCs w:val="3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06"/>
    <w:pPr>
      <w:spacing w:after="200" w:line="276" w:lineRule="auto"/>
    </w:pPr>
    <w:rPr>
      <w:lang w:eastAsia="en-US"/>
    </w:rPr>
  </w:style>
  <w:style w:type="paragraph" w:styleId="1">
    <w:name w:val="heading 1"/>
    <w:basedOn w:val="a"/>
    <w:link w:val="10"/>
    <w:uiPriority w:val="99"/>
    <w:qFormat/>
    <w:rsid w:val="00EF3826"/>
    <w:pPr>
      <w:spacing w:before="100" w:beforeAutospacing="1" w:after="210" w:line="240" w:lineRule="auto"/>
      <w:outlineLvl w:val="0"/>
    </w:pPr>
    <w:rPr>
      <w:rFonts w:ascii="Georgia" w:eastAsia="Times New Roman" w:hAnsi="Georgia"/>
      <w:i/>
      <w:iCs/>
      <w:color w:val="70707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3826"/>
    <w:rPr>
      <w:rFonts w:ascii="Georgia" w:hAnsi="Georgia" w:cs="Times New Roman"/>
      <w:i/>
      <w:iCs/>
      <w:color w:val="707070"/>
      <w:kern w:val="36"/>
      <w:sz w:val="33"/>
      <w:szCs w:val="3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4496">
      <w:marLeft w:val="0"/>
      <w:marRight w:val="0"/>
      <w:marTop w:val="0"/>
      <w:marBottom w:val="0"/>
      <w:divBdr>
        <w:top w:val="none" w:sz="0" w:space="0" w:color="auto"/>
        <w:left w:val="none" w:sz="0" w:space="0" w:color="auto"/>
        <w:bottom w:val="none" w:sz="0" w:space="0" w:color="auto"/>
        <w:right w:val="none" w:sz="0" w:space="0" w:color="auto"/>
      </w:divBdr>
      <w:divsChild>
        <w:div w:id="1828864498">
          <w:marLeft w:val="0"/>
          <w:marRight w:val="0"/>
          <w:marTop w:val="0"/>
          <w:marBottom w:val="0"/>
          <w:divBdr>
            <w:top w:val="none" w:sz="0" w:space="0" w:color="auto"/>
            <w:left w:val="none" w:sz="0" w:space="0" w:color="auto"/>
            <w:bottom w:val="none" w:sz="0" w:space="0" w:color="auto"/>
            <w:right w:val="none" w:sz="0" w:space="0" w:color="auto"/>
          </w:divBdr>
          <w:divsChild>
            <w:div w:id="1828864492">
              <w:marLeft w:val="0"/>
              <w:marRight w:val="0"/>
              <w:marTop w:val="270"/>
              <w:marBottom w:val="0"/>
              <w:divBdr>
                <w:top w:val="none" w:sz="0" w:space="0" w:color="auto"/>
                <w:left w:val="none" w:sz="0" w:space="0" w:color="auto"/>
                <w:bottom w:val="none" w:sz="0" w:space="0" w:color="auto"/>
                <w:right w:val="none" w:sz="0" w:space="0" w:color="auto"/>
              </w:divBdr>
              <w:divsChild>
                <w:div w:id="1828864499">
                  <w:marLeft w:val="-7650"/>
                  <w:marRight w:val="0"/>
                  <w:marTop w:val="0"/>
                  <w:marBottom w:val="0"/>
                  <w:divBdr>
                    <w:top w:val="none" w:sz="0" w:space="0" w:color="auto"/>
                    <w:left w:val="none" w:sz="0" w:space="0" w:color="auto"/>
                    <w:bottom w:val="none" w:sz="0" w:space="0" w:color="auto"/>
                    <w:right w:val="none" w:sz="0" w:space="0" w:color="auto"/>
                  </w:divBdr>
                  <w:divsChild>
                    <w:div w:id="1828864491">
                      <w:marLeft w:val="4050"/>
                      <w:marRight w:val="0"/>
                      <w:marTop w:val="0"/>
                      <w:marBottom w:val="0"/>
                      <w:divBdr>
                        <w:top w:val="none" w:sz="0" w:space="0" w:color="auto"/>
                        <w:left w:val="none" w:sz="0" w:space="0" w:color="auto"/>
                        <w:bottom w:val="none" w:sz="0" w:space="0" w:color="auto"/>
                        <w:right w:val="none" w:sz="0" w:space="0" w:color="auto"/>
                      </w:divBdr>
                      <w:divsChild>
                        <w:div w:id="1828864497">
                          <w:marLeft w:val="0"/>
                          <w:marRight w:val="0"/>
                          <w:marTop w:val="0"/>
                          <w:marBottom w:val="0"/>
                          <w:divBdr>
                            <w:top w:val="none" w:sz="0" w:space="0" w:color="auto"/>
                            <w:left w:val="none" w:sz="0" w:space="0" w:color="auto"/>
                            <w:bottom w:val="none" w:sz="0" w:space="0" w:color="auto"/>
                            <w:right w:val="none" w:sz="0" w:space="0" w:color="auto"/>
                          </w:divBdr>
                          <w:divsChild>
                            <w:div w:id="1828864493">
                              <w:marLeft w:val="0"/>
                              <w:marRight w:val="0"/>
                              <w:marTop w:val="0"/>
                              <w:marBottom w:val="0"/>
                              <w:divBdr>
                                <w:top w:val="none" w:sz="0" w:space="0" w:color="auto"/>
                                <w:left w:val="none" w:sz="0" w:space="0" w:color="auto"/>
                                <w:bottom w:val="none" w:sz="0" w:space="0" w:color="auto"/>
                                <w:right w:val="none" w:sz="0" w:space="0" w:color="auto"/>
                              </w:divBdr>
                              <w:divsChild>
                                <w:div w:id="1828864495">
                                  <w:marLeft w:val="0"/>
                                  <w:marRight w:val="0"/>
                                  <w:marTop w:val="0"/>
                                  <w:marBottom w:val="0"/>
                                  <w:divBdr>
                                    <w:top w:val="none" w:sz="0" w:space="0" w:color="auto"/>
                                    <w:left w:val="none" w:sz="0" w:space="0" w:color="auto"/>
                                    <w:bottom w:val="none" w:sz="0" w:space="0" w:color="auto"/>
                                    <w:right w:val="none" w:sz="0" w:space="0" w:color="auto"/>
                                  </w:divBdr>
                                  <w:divsChild>
                                    <w:div w:id="1828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ВЛАДЕЛЕЦ</cp:lastModifiedBy>
  <cp:revision>2</cp:revision>
  <cp:lastPrinted>2016-07-13T08:17:00Z</cp:lastPrinted>
  <dcterms:created xsi:type="dcterms:W3CDTF">2016-07-13T08:24:00Z</dcterms:created>
  <dcterms:modified xsi:type="dcterms:W3CDTF">2016-07-13T08:24:00Z</dcterms:modified>
</cp:coreProperties>
</file>